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4E" w:rsidRPr="004F05D4" w:rsidRDefault="00DE164E" w:rsidP="00DE164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09.11.2017 г. №61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DE164E" w:rsidRDefault="00DE164E" w:rsidP="00DE164E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E164E" w:rsidRDefault="00DE164E" w:rsidP="00DE164E"/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3485">
        <w:rPr>
          <w:rFonts w:ascii="Arial" w:hAnsi="Arial" w:cs="Arial"/>
          <w:b/>
          <w:sz w:val="32"/>
          <w:szCs w:val="32"/>
        </w:rPr>
        <w:t>«ОБ УТВЕРЖДЕНИЯ ПЕРЕЧНЯ ДОЛЖНОСТЕЙ</w:t>
      </w: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3485">
        <w:rPr>
          <w:rFonts w:ascii="Arial" w:hAnsi="Arial" w:cs="Arial"/>
          <w:b/>
          <w:sz w:val="32"/>
          <w:szCs w:val="32"/>
        </w:rPr>
        <w:t>МУНИЦИПАЛЬНОЙ СЛУЖБЫ В  АДМИНИСТРАЦИИ</w:t>
      </w: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3485">
        <w:rPr>
          <w:rFonts w:ascii="Arial" w:hAnsi="Arial" w:cs="Arial"/>
          <w:b/>
          <w:sz w:val="32"/>
          <w:szCs w:val="32"/>
        </w:rPr>
        <w:t>МО «ХОХОРСК», ПРИ ЗАМЕЩЕНИИ КОТОРЫХ МУНИЦИПАЛЬНЫЕ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485">
        <w:rPr>
          <w:rFonts w:ascii="Arial" w:hAnsi="Arial" w:cs="Arial"/>
          <w:b/>
          <w:sz w:val="32"/>
          <w:szCs w:val="32"/>
        </w:rPr>
        <w:t>СЛУЖАЩИЕ ОБЯЗАНЫ ПРЕДОСТАВЛЯТЬ СВЕДЕНИЯ О СВОИХ ДОХОДАХ, РАСХОДАХ, А ТАКЖЕ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3485">
        <w:rPr>
          <w:rFonts w:ascii="Arial" w:hAnsi="Arial" w:cs="Arial"/>
          <w:b/>
          <w:sz w:val="32"/>
          <w:szCs w:val="32"/>
        </w:rPr>
        <w:t>СВЕДЕНИЯ О ДОХОДАХ, РАСХОДАХ СВОИХ СУПРУГИ (СУПРУГА) И НЕСОВЕРШЕННОЛЕТНИХ ДЕТЕЙ»</w:t>
      </w:r>
    </w:p>
    <w:p w:rsidR="00DE164E" w:rsidRPr="00433485" w:rsidRDefault="00DE164E" w:rsidP="00DE1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33485">
        <w:rPr>
          <w:rFonts w:ascii="Arial" w:hAnsi="Arial" w:cs="Arial"/>
          <w:sz w:val="24"/>
          <w:szCs w:val="24"/>
        </w:rPr>
        <w:t>В соответствии со ст. 8 № 273-ФЗ от 25.12.2008г. «О противодействие коррупции», от 02.03.2007 № 25-ФЗ «О муниципальной службе», Указа Президента Российской Федерации от 18 мая 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Указа Президента Российской Федерации от 18 мая 2009 года</w:t>
      </w:r>
      <w:proofErr w:type="gramEnd"/>
      <w:r w:rsidRPr="00433485">
        <w:rPr>
          <w:rFonts w:ascii="Arial" w:hAnsi="Arial" w:cs="Arial"/>
          <w:sz w:val="24"/>
          <w:szCs w:val="24"/>
        </w:rPr>
        <w:t xml:space="preserve"> № </w:t>
      </w:r>
      <w:proofErr w:type="gramStart"/>
      <w:r w:rsidRPr="00433485">
        <w:rPr>
          <w:rFonts w:ascii="Arial" w:hAnsi="Arial" w:cs="Arial"/>
          <w:sz w:val="24"/>
          <w:szCs w:val="24"/>
        </w:rPr>
        <w:t>557 «Об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</w:t>
      </w:r>
      <w:r w:rsidRPr="00433485">
        <w:rPr>
          <w:rFonts w:ascii="Arial" w:hAnsi="Arial" w:cs="Arial"/>
          <w:color w:val="000000"/>
          <w:sz w:val="24"/>
          <w:szCs w:val="24"/>
        </w:rPr>
        <w:t xml:space="preserve"> а также сведения о доходах, об имуществе и обязательствах имущественного характера  супруги (супруга) и несовершеннолетних детей</w:t>
      </w:r>
      <w:r w:rsidRPr="00433485">
        <w:rPr>
          <w:rFonts w:ascii="Arial" w:hAnsi="Arial" w:cs="Arial"/>
          <w:sz w:val="24"/>
          <w:szCs w:val="24"/>
        </w:rPr>
        <w:t xml:space="preserve">»,  Администрация </w:t>
      </w:r>
      <w:r>
        <w:rPr>
          <w:rFonts w:ascii="Arial" w:hAnsi="Arial" w:cs="Arial"/>
          <w:sz w:val="24"/>
          <w:szCs w:val="24"/>
        </w:rPr>
        <w:t>МО «Хохорск»</w:t>
      </w:r>
      <w:proofErr w:type="gramEnd"/>
    </w:p>
    <w:p w:rsidR="00DE164E" w:rsidRPr="00433485" w:rsidRDefault="00DE164E" w:rsidP="00DE16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64E" w:rsidRPr="007449C0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449C0">
        <w:rPr>
          <w:rFonts w:ascii="Arial" w:hAnsi="Arial" w:cs="Arial"/>
          <w:b/>
          <w:sz w:val="32"/>
          <w:szCs w:val="32"/>
        </w:rPr>
        <w:t>ПОСТАНОВЛЯЕТ:</w:t>
      </w:r>
    </w:p>
    <w:p w:rsidR="00DE164E" w:rsidRPr="00433485" w:rsidRDefault="00DE164E" w:rsidP="00DE16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485">
        <w:rPr>
          <w:rFonts w:ascii="Arial" w:hAnsi="Arial" w:cs="Arial"/>
          <w:sz w:val="24"/>
          <w:szCs w:val="24"/>
        </w:rPr>
        <w:tab/>
        <w:t xml:space="preserve">1. Утвердить Перечень должностей муниципальной службы в Администрации </w:t>
      </w:r>
      <w:r>
        <w:rPr>
          <w:rFonts w:ascii="Arial" w:hAnsi="Arial" w:cs="Arial"/>
          <w:sz w:val="24"/>
          <w:szCs w:val="24"/>
        </w:rPr>
        <w:t>МО «Хохорск»</w:t>
      </w:r>
      <w:r w:rsidRPr="00433485">
        <w:rPr>
          <w:rFonts w:ascii="Arial" w:hAnsi="Arial" w:cs="Arial"/>
          <w:sz w:val="24"/>
          <w:szCs w:val="24"/>
        </w:rPr>
        <w:t>, при замещении (занимании) которых муниципальные служащие обязаны предоставлять сведения о своих доходах, расходах, а также доходах, расходах своих супруги (супруга) и несовершеннолетних детей (Приложение прилагается).</w:t>
      </w:r>
    </w:p>
    <w:p w:rsidR="00DE164E" w:rsidRPr="00433485" w:rsidRDefault="00DE164E" w:rsidP="00DE16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33485">
        <w:rPr>
          <w:rFonts w:ascii="Arial" w:hAnsi="Arial" w:cs="Arial"/>
          <w:sz w:val="24"/>
          <w:szCs w:val="24"/>
        </w:rPr>
        <w:t>. Опубликовать данное Постановление в Вестник</w:t>
      </w:r>
      <w:r>
        <w:rPr>
          <w:rFonts w:ascii="Arial" w:hAnsi="Arial" w:cs="Arial"/>
          <w:sz w:val="24"/>
          <w:szCs w:val="24"/>
        </w:rPr>
        <w:t>е МО «Хохорск»</w:t>
      </w:r>
      <w:r w:rsidRPr="0043348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</w:p>
    <w:p w:rsidR="00DE164E" w:rsidRPr="00433485" w:rsidRDefault="00DE164E" w:rsidP="00DE164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33485">
        <w:rPr>
          <w:rFonts w:ascii="Arial" w:hAnsi="Arial" w:cs="Arial"/>
          <w:sz w:val="24"/>
          <w:szCs w:val="24"/>
        </w:rPr>
        <w:t>. Контроль за исполнение данного постановления оставляю за собой.</w:t>
      </w:r>
    </w:p>
    <w:p w:rsidR="00DE164E" w:rsidRPr="00433485" w:rsidRDefault="00DE164E" w:rsidP="00DE164E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E164E" w:rsidRPr="00433485" w:rsidRDefault="00DE164E" w:rsidP="00DE164E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33485">
        <w:rPr>
          <w:rFonts w:ascii="Arial" w:hAnsi="Arial" w:cs="Arial"/>
          <w:sz w:val="24"/>
          <w:szCs w:val="24"/>
        </w:rPr>
        <w:t xml:space="preserve"> </w:t>
      </w:r>
    </w:p>
    <w:p w:rsidR="00DE164E" w:rsidRDefault="00DE164E" w:rsidP="00DE1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«Хохорск»</w:t>
      </w:r>
    </w:p>
    <w:p w:rsidR="00DE164E" w:rsidRPr="00BB18B8" w:rsidRDefault="00DE164E" w:rsidP="00DE1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А.И.Улаханова.</w:t>
      </w:r>
    </w:p>
    <w:p w:rsidR="00DE164E" w:rsidRPr="00433485" w:rsidRDefault="00DE164E" w:rsidP="00DE164E">
      <w:pPr>
        <w:pStyle w:val="ConsNonformat"/>
        <w:widowControl/>
        <w:rPr>
          <w:rFonts w:ascii="Arial" w:hAnsi="Arial" w:cs="Arial"/>
          <w:bCs/>
          <w:sz w:val="24"/>
          <w:szCs w:val="24"/>
        </w:rPr>
      </w:pPr>
    </w:p>
    <w:p w:rsidR="00DE164E" w:rsidRPr="00BB18B8" w:rsidRDefault="00DE164E" w:rsidP="00DE164E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 w:rsidRPr="00BB18B8">
        <w:rPr>
          <w:rFonts w:cs="Courier New"/>
          <w:bCs/>
          <w:sz w:val="22"/>
          <w:szCs w:val="22"/>
        </w:rPr>
        <w:t xml:space="preserve">Приложение к Постановлению администрации </w:t>
      </w:r>
    </w:p>
    <w:p w:rsidR="00DE164E" w:rsidRPr="00BB18B8" w:rsidRDefault="00DE164E" w:rsidP="00DE164E">
      <w:pPr>
        <w:pStyle w:val="ConsNonformat"/>
        <w:widowControl/>
        <w:jc w:val="right"/>
        <w:rPr>
          <w:rFonts w:cs="Courier New"/>
          <w:bCs/>
          <w:sz w:val="22"/>
          <w:szCs w:val="22"/>
        </w:rPr>
      </w:pPr>
      <w:r w:rsidRPr="00BB18B8">
        <w:rPr>
          <w:rFonts w:cs="Courier New"/>
          <w:bCs/>
          <w:sz w:val="22"/>
          <w:szCs w:val="22"/>
        </w:rPr>
        <w:t xml:space="preserve">от 09.11.2017 г. №61 </w:t>
      </w:r>
    </w:p>
    <w:p w:rsidR="00DE164E" w:rsidRPr="00433485" w:rsidRDefault="00DE164E" w:rsidP="00DE164E">
      <w:pPr>
        <w:spacing w:after="0" w:line="240" w:lineRule="auto"/>
        <w:ind w:left="5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DE164E" w:rsidRPr="00433485" w:rsidRDefault="00DE164E" w:rsidP="00DE1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485">
        <w:rPr>
          <w:rFonts w:ascii="Arial" w:hAnsi="Arial" w:cs="Arial"/>
          <w:sz w:val="24"/>
          <w:szCs w:val="24"/>
        </w:rPr>
        <w:t>ПЕРЕЧЕНЬ</w:t>
      </w: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3485">
        <w:rPr>
          <w:rFonts w:ascii="Arial" w:hAnsi="Arial" w:cs="Arial"/>
          <w:sz w:val="24"/>
          <w:szCs w:val="24"/>
        </w:rPr>
        <w:t xml:space="preserve"> должностей муниципальной службы в администрации </w:t>
      </w:r>
      <w:r>
        <w:rPr>
          <w:rFonts w:ascii="Arial" w:hAnsi="Arial" w:cs="Arial"/>
          <w:sz w:val="24"/>
          <w:szCs w:val="24"/>
        </w:rPr>
        <w:t>МО «Хохорск»</w:t>
      </w:r>
      <w:r w:rsidRPr="004334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485">
        <w:rPr>
          <w:rFonts w:ascii="Arial" w:hAnsi="Arial" w:cs="Arial"/>
          <w:sz w:val="24"/>
          <w:szCs w:val="24"/>
        </w:rPr>
        <w:t>при</w:t>
      </w:r>
      <w:proofErr w:type="gramEnd"/>
      <w:r w:rsidRPr="004334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3485">
        <w:rPr>
          <w:rFonts w:ascii="Arial" w:hAnsi="Arial" w:cs="Arial"/>
          <w:sz w:val="24"/>
          <w:szCs w:val="24"/>
        </w:rPr>
        <w:t>замещение</w:t>
      </w:r>
      <w:proofErr w:type="gramEnd"/>
      <w:r w:rsidRPr="00433485">
        <w:rPr>
          <w:rFonts w:ascii="Arial" w:hAnsi="Arial" w:cs="Arial"/>
          <w:sz w:val="24"/>
          <w:szCs w:val="24"/>
        </w:rPr>
        <w:t xml:space="preserve"> (занимание) которых муниципальные служащие обязаны предоставлять сведения о своих доходах, расходах, а так же  доходах, расходах своих супруги (супруга) и несовершеннолетних детей</w:t>
      </w:r>
    </w:p>
    <w:p w:rsidR="00DE164E" w:rsidRPr="00433485" w:rsidRDefault="00DE164E" w:rsidP="00DE164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164E" w:rsidRPr="00BB18B8" w:rsidRDefault="00DE164E" w:rsidP="00DE164E">
      <w:pPr>
        <w:pStyle w:val="3"/>
        <w:rPr>
          <w:rFonts w:cs="Arial"/>
        </w:rPr>
      </w:pPr>
      <w:r w:rsidRPr="00BB18B8">
        <w:rPr>
          <w:rFonts w:cs="Arial"/>
        </w:rPr>
        <w:t>- Глава поселения</w:t>
      </w:r>
    </w:p>
    <w:p w:rsidR="00DE164E" w:rsidRDefault="00DE164E" w:rsidP="00DE1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18B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</w:t>
      </w:r>
      <w:r w:rsidRPr="00BB18B8">
        <w:rPr>
          <w:rFonts w:ascii="Arial" w:hAnsi="Arial" w:cs="Arial"/>
          <w:sz w:val="24"/>
          <w:szCs w:val="24"/>
        </w:rPr>
        <w:t>аместитель главы</w:t>
      </w:r>
    </w:p>
    <w:p w:rsidR="00DE164E" w:rsidRPr="00BB18B8" w:rsidRDefault="00DE164E" w:rsidP="00DE16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Старший специалист администрации</w:t>
      </w:r>
    </w:p>
    <w:p w:rsidR="00DE164E" w:rsidRDefault="00DE164E" w:rsidP="00DE1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8B8">
        <w:rPr>
          <w:rFonts w:ascii="Arial" w:hAnsi="Arial" w:cs="Arial"/>
          <w:sz w:val="24"/>
          <w:szCs w:val="24"/>
        </w:rPr>
        <w:t>- В</w:t>
      </w:r>
      <w:r>
        <w:rPr>
          <w:rFonts w:ascii="Arial" w:hAnsi="Arial" w:cs="Arial"/>
          <w:sz w:val="24"/>
          <w:szCs w:val="24"/>
        </w:rPr>
        <w:t>едущий специалист администрации</w:t>
      </w:r>
    </w:p>
    <w:p w:rsidR="00DE164E" w:rsidRPr="00BB18B8" w:rsidRDefault="00DE164E" w:rsidP="00DE16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Младший специалист администрации</w:t>
      </w:r>
    </w:p>
    <w:p w:rsidR="00DE164E" w:rsidRPr="00BB18B8" w:rsidRDefault="00DE164E" w:rsidP="00DE164E">
      <w:pPr>
        <w:pStyle w:val="3"/>
        <w:rPr>
          <w:rFonts w:cs="Arial"/>
          <w:color w:val="000000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4F05D4" w:rsidRDefault="00DE164E" w:rsidP="00DE164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09.11.2017 г. №62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D93DD7" w:rsidRDefault="00DE164E" w:rsidP="00DE164E">
      <w:pPr>
        <w:pStyle w:val="ab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93DD7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муниципального образования «</w:t>
      </w:r>
      <w:r>
        <w:rPr>
          <w:rFonts w:ascii="Arial" w:hAnsi="Arial" w:cs="Arial"/>
          <w:b/>
          <w:color w:val="000000"/>
          <w:sz w:val="32"/>
          <w:szCs w:val="32"/>
        </w:rPr>
        <w:t>Хохорск</w:t>
      </w:r>
      <w:r w:rsidRPr="00D93DD7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E164E" w:rsidRDefault="00DE164E" w:rsidP="00DE164E">
      <w:pPr>
        <w:pStyle w:val="ab"/>
        <w:jc w:val="both"/>
        <w:rPr>
          <w:rFonts w:ascii="Arial" w:hAnsi="Arial" w:cs="Arial"/>
          <w:color w:val="000000"/>
        </w:rPr>
      </w:pPr>
    </w:p>
    <w:p w:rsidR="00DE164E" w:rsidRPr="00D93DD7" w:rsidRDefault="00DE164E" w:rsidP="00DE164E">
      <w:pPr>
        <w:pStyle w:val="ab"/>
        <w:ind w:firstLine="708"/>
        <w:jc w:val="both"/>
        <w:rPr>
          <w:rFonts w:ascii="Arial" w:hAnsi="Arial" w:cs="Arial"/>
          <w:color w:val="000000"/>
        </w:rPr>
      </w:pPr>
      <w:r w:rsidRPr="00D93DD7">
        <w:rPr>
          <w:rFonts w:ascii="Arial" w:hAnsi="Arial" w:cs="Arial"/>
          <w:color w:val="000000"/>
        </w:rPr>
        <w:t>В соответствии с Федера</w:t>
      </w:r>
      <w:r>
        <w:rPr>
          <w:rFonts w:ascii="Arial" w:hAnsi="Arial" w:cs="Arial"/>
          <w:color w:val="000000"/>
        </w:rPr>
        <w:t>льными законами от 02.03.2007 №</w:t>
      </w:r>
      <w:r w:rsidRPr="00D93DD7">
        <w:rPr>
          <w:rFonts w:ascii="Arial" w:hAnsi="Arial" w:cs="Arial"/>
          <w:color w:val="000000"/>
        </w:rPr>
        <w:t>25-ФЗ «О муниципальной службе в Российс</w:t>
      </w:r>
      <w:r>
        <w:rPr>
          <w:rFonts w:ascii="Arial" w:hAnsi="Arial" w:cs="Arial"/>
          <w:color w:val="000000"/>
        </w:rPr>
        <w:t>кой Федерации», от 25.12.2008 №</w:t>
      </w:r>
      <w:r w:rsidRPr="00D93DD7">
        <w:rPr>
          <w:rFonts w:ascii="Arial" w:hAnsi="Arial" w:cs="Arial"/>
          <w:color w:val="000000"/>
        </w:rPr>
        <w:t xml:space="preserve">273-ФЗ «О противодействии коррупции», в целях выявления фактов несоблюдения требований трудового договора, должностной инструкции, наличия коррупционных проявлений, возникновения конфликта интересов в администрации МО « </w:t>
      </w:r>
      <w:r>
        <w:rPr>
          <w:rFonts w:ascii="Arial" w:hAnsi="Arial" w:cs="Arial"/>
          <w:color w:val="000000"/>
        </w:rPr>
        <w:t>Хохорск</w:t>
      </w:r>
      <w:r w:rsidRPr="00D93DD7">
        <w:rPr>
          <w:rFonts w:ascii="Arial" w:hAnsi="Arial" w:cs="Arial"/>
          <w:color w:val="000000"/>
        </w:rPr>
        <w:t>»</w:t>
      </w:r>
    </w:p>
    <w:p w:rsidR="00DE164E" w:rsidRPr="00361082" w:rsidRDefault="00DE164E" w:rsidP="00DE164E">
      <w:pPr>
        <w:pStyle w:val="ab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93DD7">
        <w:rPr>
          <w:rFonts w:ascii="Arial" w:hAnsi="Arial" w:cs="Arial"/>
          <w:b/>
          <w:color w:val="000000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z w:val="30"/>
          <w:szCs w:val="30"/>
        </w:rPr>
        <w:t>ЕТ</w:t>
      </w:r>
      <w:r w:rsidRPr="00D93DD7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E164E" w:rsidRPr="00D93DD7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93DD7">
        <w:rPr>
          <w:rFonts w:ascii="Arial" w:hAnsi="Arial" w:cs="Arial"/>
          <w:color w:val="000000"/>
        </w:rPr>
        <w:t>1. Утвердить Порядок проведения служебных проверок по фактам коррупционных проявлений со стороны лиц, замещающих должности муниципальной службы в администрации муниципального образования «</w:t>
      </w:r>
      <w:r>
        <w:rPr>
          <w:rFonts w:ascii="Arial" w:hAnsi="Arial" w:cs="Arial"/>
          <w:color w:val="000000"/>
        </w:rPr>
        <w:t>Хохорск</w:t>
      </w:r>
      <w:r w:rsidRPr="00D93DD7">
        <w:rPr>
          <w:rFonts w:ascii="Arial" w:hAnsi="Arial" w:cs="Arial"/>
          <w:color w:val="000000"/>
        </w:rPr>
        <w:t>» приложени</w:t>
      </w:r>
      <w:r>
        <w:rPr>
          <w:rFonts w:ascii="Arial" w:hAnsi="Arial" w:cs="Arial"/>
          <w:color w:val="000000"/>
        </w:rPr>
        <w:t>е 1</w:t>
      </w:r>
      <w:r w:rsidRPr="00D93DD7">
        <w:rPr>
          <w:rFonts w:ascii="Arial" w:hAnsi="Arial" w:cs="Arial"/>
          <w:color w:val="000000"/>
        </w:rPr>
        <w:t>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D93DD7">
        <w:rPr>
          <w:rFonts w:ascii="Arial" w:hAnsi="Arial" w:cs="Arial"/>
          <w:color w:val="000000"/>
        </w:rPr>
        <w:t>2. Опубликовать данное постано</w:t>
      </w:r>
      <w:r>
        <w:rPr>
          <w:rFonts w:ascii="Arial" w:hAnsi="Arial" w:cs="Arial"/>
          <w:color w:val="000000"/>
        </w:rPr>
        <w:t>вление в муниципальном Вестнике.</w:t>
      </w:r>
    </w:p>
    <w:p w:rsidR="00DE164E" w:rsidRDefault="00DE164E" w:rsidP="00DE164E">
      <w:pPr>
        <w:pStyle w:val="ab"/>
        <w:jc w:val="both"/>
        <w:rPr>
          <w:rFonts w:ascii="Arial" w:hAnsi="Arial" w:cs="Arial"/>
          <w:color w:val="000000"/>
        </w:rPr>
      </w:pPr>
    </w:p>
    <w:p w:rsidR="00DE164E" w:rsidRDefault="00DE164E" w:rsidP="00DE164E">
      <w:pPr>
        <w:pStyle w:val="ab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>муниципального образования «</w:t>
      </w:r>
      <w:r w:rsidRPr="000462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Хохорск»</w:t>
      </w:r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А.И.Улаханова</w:t>
      </w:r>
    </w:p>
    <w:p w:rsidR="00DE164E" w:rsidRDefault="00DE164E" w:rsidP="00DE164E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DE164E" w:rsidRDefault="00DE164E" w:rsidP="00DE164E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 Хохорск</w:t>
      </w:r>
    </w:p>
    <w:p w:rsidR="00DE164E" w:rsidRDefault="00DE164E" w:rsidP="00DE164E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от 09.11.17 №62</w:t>
      </w:r>
    </w:p>
    <w:p w:rsidR="00DE164E" w:rsidRDefault="00DE164E" w:rsidP="00DE164E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E164E" w:rsidRDefault="00DE164E" w:rsidP="00DE164E">
      <w:pPr>
        <w:pStyle w:val="ab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E164E" w:rsidRDefault="00DE164E" w:rsidP="00DE164E">
      <w:pPr>
        <w:pStyle w:val="a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Порядок проведения служебных проверок по фактам коррупционных проявлений со стороны лиц, замещающих должности муниципальной службы в администрации муниципального образования Хохорск</w:t>
      </w:r>
    </w:p>
    <w:p w:rsidR="00DE164E" w:rsidRDefault="00DE164E" w:rsidP="00DE164E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Настоящий Порядок определяет основания для принятия решений о проведении служебной проверки по фактам коррупционных проявлений со стороны лиц, </w:t>
      </w:r>
      <w:r>
        <w:rPr>
          <w:rFonts w:ascii="Arial" w:hAnsi="Arial" w:cs="Arial"/>
          <w:color w:val="000000"/>
        </w:rPr>
        <w:lastRenderedPageBreak/>
        <w:t>замещающих должности муниципальной службы в администрации муниципального образования  «Хохорск»  и порядок проведения служебной проверки.</w:t>
      </w:r>
    </w:p>
    <w:p w:rsidR="00DE164E" w:rsidRDefault="00DE164E" w:rsidP="00DE164E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Служебные проверки в соответствии с настоящим Порядком проводятся в отношении муниципальных служащих администрации муниципального образования Хохорск (далее – муниципальные служащие).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Фактами коррупционных проявлений является исходящее от какого-либо лица и адресованное муниципальному служащему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злоупотребление служебным положением;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дача взятки;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получение взятки;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злоупотребление полномочиями;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коммерческий подкуп;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 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Основанием для принятия решения о проведении служебной проверки является информация о факте коррупционного проявления, полученная Главой муниципального образования, руководителем структурного подразделения администрации муниципального образования (далее – работодатель) из одного или нескольких следующих источников: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личное заявление муниципального служащего о факте коррупционного проявления с его стороны;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заявление муниципального служащего о факте коррупционного проявления со стороны другого муниципального служащего;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обращения и заявления граждан и организаций о фактах коррупционных проявлений со стороны муниципальных служащих;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сообщения в средствах массовой информации, содержащие данные, указывающие на факт коррупционного проявления.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Решение о проведении служебной проверки принимается работодателем на основании информации о фактах коррупционного проявления из источников, указанных в пункте 4 настоящего Порядка, в форме поручения кадровой службе в течение трёх дней после получения информации, в случае, если эта информация содержит следующие сведения: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фамилию, имя и отчество муниципального служащего, со стороны которого допущено коррупционное проявление;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описание обстоятельств, свидетельствующих о факте коррупционного проявления; 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данные об источнике информации о факте коррупционного проявления.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если представленная работодателю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Служебная проверка проводится кадровой службой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Муниципальный служащий, в отношении которого проводится служебная проверка, имеет право: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давать устные или письменные объяснения, представлять заявления, ходатайства и иные документы;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обжаловать решения и действия (бездействие) муниципальных служащих, проводящих служебную проверку, работодателю, назначившему служебную проверку;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При проведении служебной проверки кадровая служба знакомит муниципального служащего, в отношении которого проводится служебная проверка, с его правами, указанными в пункте 7 настоящего Порядка.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оформляется правовым актом работодателя.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gramStart"/>
      <w:r>
        <w:rPr>
          <w:rFonts w:ascii="Arial" w:hAnsi="Arial" w:cs="Arial"/>
          <w:color w:val="000000"/>
        </w:rPr>
        <w:t xml:space="preserve">Решение о направлении материалов служебной проверки в комиссию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(далее - Комиссия) принимается работодателем в течение трёх дней после получения материалов от кадровой службы для рассмотрения вопросов, связанных с соблюдением требований к служебному поведению и урегулированием конфликта интересов. </w:t>
      </w:r>
      <w:proofErr w:type="gramEnd"/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установить,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стороны;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установить, что муниципальный служащий нарушил требования к служебному поведению и допустил коррупционное проявление со своей стороны.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В случае принятия Комиссией решения, указанного в подпункте 2 пункта 11 настоящего Порядка, и установления факта совершения муниципальным служащим 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факте коррупционного проявления, работодателю.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деяния, содержащего признаки административного правонарушения или состава преступления, в правоохранительные органы.</w:t>
      </w:r>
    </w:p>
    <w:p w:rsidR="00DE164E" w:rsidRDefault="00DE164E" w:rsidP="00DE164E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Копия решения Комиссии по итогам проведения служебной проверки хранится в личном деле муниципального служащего, в отношении которого проводилась служебная проверка.</w:t>
      </w:r>
    </w:p>
    <w:p w:rsidR="00DE164E" w:rsidRDefault="00DE164E" w:rsidP="00DE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164E" w:rsidRPr="004F05D4" w:rsidRDefault="00DE164E" w:rsidP="00DE164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09.11.2017 г. №63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6A79">
        <w:rPr>
          <w:rFonts w:ascii="Arial" w:hAnsi="Arial" w:cs="Arial"/>
          <w:b/>
          <w:sz w:val="32"/>
          <w:szCs w:val="32"/>
        </w:rPr>
        <w:t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Хохорск</w:t>
      </w:r>
      <w:r w:rsidRPr="00C66A79">
        <w:rPr>
          <w:rFonts w:ascii="Arial" w:hAnsi="Arial" w:cs="Arial"/>
          <w:b/>
          <w:sz w:val="32"/>
          <w:szCs w:val="32"/>
        </w:rPr>
        <w:t>»</w:t>
      </w:r>
    </w:p>
    <w:p w:rsidR="00DE164E" w:rsidRPr="00C66A79" w:rsidRDefault="00DE164E" w:rsidP="00DE16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на основании Устава муниципального образования </w:t>
      </w:r>
      <w:r>
        <w:rPr>
          <w:rFonts w:ascii="Arial" w:hAnsi="Arial" w:cs="Arial"/>
          <w:sz w:val="24"/>
          <w:szCs w:val="24"/>
        </w:rPr>
        <w:t>«Хохорск</w:t>
      </w:r>
      <w:r w:rsidRPr="00C66A79">
        <w:rPr>
          <w:rFonts w:ascii="Arial" w:hAnsi="Arial" w:cs="Arial"/>
          <w:sz w:val="24"/>
          <w:szCs w:val="24"/>
        </w:rPr>
        <w:t xml:space="preserve">» </w:t>
      </w:r>
    </w:p>
    <w:p w:rsidR="00DE164E" w:rsidRPr="00C66A7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6A79">
        <w:rPr>
          <w:rFonts w:ascii="Arial" w:hAnsi="Arial" w:cs="Arial"/>
          <w:b/>
          <w:sz w:val="30"/>
          <w:szCs w:val="30"/>
        </w:rPr>
        <w:t>ПОСТАНОВЛЯЮ: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>», согласно приложению.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2. Настоящее постановление разместить на официальном сайте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</w:t>
      </w:r>
      <w:r w:rsidRPr="00C66A79">
        <w:rPr>
          <w:rFonts w:ascii="Arial" w:hAnsi="Arial" w:cs="Arial"/>
          <w:sz w:val="24"/>
          <w:szCs w:val="24"/>
        </w:rPr>
        <w:t xml:space="preserve"> в сети Интернет</w:t>
      </w:r>
      <w:r>
        <w:rPr>
          <w:rFonts w:ascii="Arial" w:hAnsi="Arial" w:cs="Arial"/>
          <w:sz w:val="24"/>
          <w:szCs w:val="24"/>
        </w:rPr>
        <w:t xml:space="preserve"> и опубликовать в Вестнике МО «Хохорск»</w:t>
      </w:r>
      <w:r w:rsidRPr="00C66A79">
        <w:rPr>
          <w:rFonts w:ascii="Arial" w:hAnsi="Arial" w:cs="Arial"/>
          <w:sz w:val="24"/>
          <w:szCs w:val="24"/>
        </w:rPr>
        <w:t>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3. Настоящее постановление вступает в силу через 10 дней после дня его официального обнародования.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66A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6A7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 xml:space="preserve">заместителя главы </w:t>
      </w:r>
      <w:r w:rsidRPr="00C66A79">
        <w:rPr>
          <w:rFonts w:ascii="Arial" w:hAnsi="Arial" w:cs="Arial"/>
          <w:sz w:val="24"/>
          <w:szCs w:val="24"/>
        </w:rPr>
        <w:t xml:space="preserve">администрации 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proofErr w:type="spellStart"/>
      <w:r>
        <w:rPr>
          <w:rFonts w:ascii="Arial" w:hAnsi="Arial" w:cs="Arial"/>
          <w:sz w:val="24"/>
          <w:szCs w:val="24"/>
        </w:rPr>
        <w:t>Ангткину</w:t>
      </w:r>
      <w:proofErr w:type="spellEnd"/>
      <w:r>
        <w:rPr>
          <w:rFonts w:ascii="Arial" w:hAnsi="Arial" w:cs="Arial"/>
          <w:sz w:val="24"/>
          <w:szCs w:val="24"/>
        </w:rPr>
        <w:t xml:space="preserve"> С.В</w:t>
      </w:r>
      <w:r w:rsidRPr="00C66A79">
        <w:rPr>
          <w:rFonts w:ascii="Arial" w:hAnsi="Arial" w:cs="Arial"/>
          <w:sz w:val="24"/>
          <w:szCs w:val="24"/>
        </w:rPr>
        <w:t>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5053C7" w:rsidRDefault="00DE164E" w:rsidP="00DE164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053C7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5053C7">
        <w:rPr>
          <w:rFonts w:ascii="Arial" w:hAnsi="Arial" w:cs="Arial"/>
          <w:sz w:val="24"/>
          <w:szCs w:val="24"/>
        </w:rPr>
        <w:t>»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53C7">
        <w:rPr>
          <w:rFonts w:ascii="Arial" w:hAnsi="Arial" w:cs="Arial"/>
        </w:rPr>
        <w:t>А.</w:t>
      </w:r>
      <w:r>
        <w:rPr>
          <w:rFonts w:ascii="Arial" w:hAnsi="Arial" w:cs="Arial"/>
        </w:rPr>
        <w:t>И</w:t>
      </w:r>
      <w:r w:rsidRPr="005053C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Улаханова</w:t>
      </w:r>
      <w:proofErr w:type="spellEnd"/>
      <w:r w:rsidRPr="00C66A79">
        <w:rPr>
          <w:rFonts w:ascii="Arial" w:hAnsi="Arial" w:cs="Arial"/>
          <w:sz w:val="24"/>
          <w:szCs w:val="24"/>
        </w:rPr>
        <w:t>.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6A79">
        <w:rPr>
          <w:rFonts w:ascii="Courier New" w:hAnsi="Courier New" w:cs="Courier New"/>
        </w:rPr>
        <w:t>Приложение № 1</w:t>
      </w:r>
    </w:p>
    <w:p w:rsidR="00DE164E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C66A79">
        <w:rPr>
          <w:rFonts w:ascii="Courier New" w:hAnsi="Courier New" w:cs="Courier New"/>
        </w:rPr>
        <w:t xml:space="preserve"> постановлению</w:t>
      </w:r>
    </w:p>
    <w:p w:rsidR="00DE164E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«Хохорск»</w:t>
      </w:r>
      <w:r w:rsidRPr="00C66A79">
        <w:rPr>
          <w:rFonts w:ascii="Courier New" w:hAnsi="Courier New" w:cs="Courier New"/>
        </w:rPr>
        <w:t xml:space="preserve"> 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66A79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09</w:t>
      </w:r>
      <w:r w:rsidRPr="00C66A7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11</w:t>
      </w:r>
      <w:r w:rsidRPr="00C66A79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</w:t>
      </w:r>
      <w:r w:rsidRPr="00C66A79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7г № 63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Par35"/>
      <w:bookmarkEnd w:id="0"/>
      <w:r w:rsidRPr="00C66A79">
        <w:rPr>
          <w:rFonts w:ascii="Arial" w:hAnsi="Arial" w:cs="Arial"/>
          <w:b/>
          <w:sz w:val="30"/>
          <w:szCs w:val="30"/>
        </w:rPr>
        <w:t>ПОРЯДОК</w:t>
      </w:r>
    </w:p>
    <w:p w:rsidR="00DE164E" w:rsidRPr="00C66A79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66A79">
        <w:rPr>
          <w:rFonts w:ascii="Arial" w:hAnsi="Arial" w:cs="Arial"/>
          <w:b/>
          <w:sz w:val="30"/>
          <w:szCs w:val="30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 АДМИНИСТРАЦИИ </w:t>
      </w:r>
      <w:r>
        <w:rPr>
          <w:rFonts w:ascii="Arial" w:hAnsi="Arial" w:cs="Arial"/>
          <w:b/>
          <w:sz w:val="30"/>
          <w:szCs w:val="30"/>
        </w:rPr>
        <w:t>МУНИЦИПАЛЬНОГО ОБРАЗОВАНИЯ «ХОХОРСК»</w:t>
      </w:r>
    </w:p>
    <w:p w:rsidR="00DE164E" w:rsidRPr="00C66A7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>» (далее - Порядок) устанавливает процедуру предварительного уведомления муниципальными служащими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 xml:space="preserve">» (далее - муниципальные служащие) главу муниципального образования </w:t>
      </w:r>
      <w:r>
        <w:rPr>
          <w:rFonts w:ascii="Arial" w:hAnsi="Arial" w:cs="Arial"/>
          <w:sz w:val="24"/>
          <w:szCs w:val="24"/>
        </w:rPr>
        <w:t>(</w:t>
      </w:r>
      <w:r w:rsidRPr="00C66A79">
        <w:rPr>
          <w:rFonts w:ascii="Arial" w:hAnsi="Arial" w:cs="Arial"/>
          <w:sz w:val="24"/>
          <w:szCs w:val="24"/>
        </w:rPr>
        <w:t>далее – глава) о выполнении иной оплачиваемой работы, форму уведомления, а также порядок регистрации уведомлений.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главы выполнять иную оплачиваемую работу, если это не повлечет за собой конфликт интересов.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3. Муниципальный служащий, намеревающийся выполнять иную оплачиваемую работу, обязан: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1) уведомлять о выполнении иной оплачиваемой работы не менее чем за семь дней до начала ее выполнения;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2) заниматься иной оплачиваемой работой только вне рабочего (служебного) времени;</w:t>
      </w:r>
    </w:p>
    <w:p w:rsidR="00DE164E" w:rsidRPr="008A4C3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3) соблюдать при выполнении иной оплачиваемой работы требования, предусмотренные </w:t>
      </w:r>
      <w:hyperlink r:id="rId5" w:history="1">
        <w:r w:rsidRPr="008A4C39">
          <w:rPr>
            <w:rStyle w:val="aa"/>
            <w:rFonts w:ascii="Arial" w:hAnsi="Arial" w:cs="Arial"/>
            <w:sz w:val="24"/>
            <w:szCs w:val="24"/>
          </w:rPr>
          <w:t>статьей 1</w:t>
        </w:r>
      </w:hyperlink>
      <w:r w:rsidRPr="008A4C39">
        <w:rPr>
          <w:rFonts w:ascii="Arial" w:hAnsi="Arial" w:cs="Arial"/>
          <w:sz w:val="24"/>
          <w:szCs w:val="24"/>
        </w:rPr>
        <w:t>4 Федерального закона от 2 марта 2007 года № 25-ФЗ «О муниципальной службе в Российской Федерации».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C39">
        <w:rPr>
          <w:rFonts w:ascii="Arial" w:hAnsi="Arial" w:cs="Arial"/>
          <w:sz w:val="24"/>
          <w:szCs w:val="24"/>
        </w:rPr>
        <w:t xml:space="preserve">4. </w:t>
      </w:r>
      <w:hyperlink w:anchor="Par103" w:history="1">
        <w:r w:rsidRPr="008A4C39">
          <w:rPr>
            <w:rStyle w:val="aa"/>
            <w:rFonts w:ascii="Arial" w:hAnsi="Arial" w:cs="Arial"/>
            <w:sz w:val="24"/>
            <w:szCs w:val="24"/>
          </w:rPr>
          <w:t>Уведомление</w:t>
        </w:r>
      </w:hyperlink>
      <w:r w:rsidRPr="00C66A79">
        <w:rPr>
          <w:rFonts w:ascii="Arial" w:hAnsi="Arial" w:cs="Arial"/>
          <w:sz w:val="24"/>
          <w:szCs w:val="24"/>
        </w:rPr>
        <w:t xml:space="preserve"> главы о выполнении иной оплачиваемой работы (далее - уведомление) представляется муниципальным служащим по форме согласно приложению №1 к настоящему Порядку.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В уведомлении указываются следующие сведения об иной оплачиваемой работе: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2) дата начала выполнения соответствующей работы;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3) срок, в течение которого будет осуществляться соответствующая работа.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В случае изменения вышеперечисленных сведений об иной оплачиваемой работе муниципальный служащий уведомляет главу муниципального образования повторно.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5. Муниципальный служащий представляет уведомление </w:t>
      </w:r>
      <w:r>
        <w:rPr>
          <w:rFonts w:ascii="Arial" w:hAnsi="Arial" w:cs="Arial"/>
          <w:sz w:val="24"/>
          <w:szCs w:val="24"/>
        </w:rPr>
        <w:t>заместителю главы</w:t>
      </w:r>
      <w:r w:rsidRPr="00C66A79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 xml:space="preserve">» (далее – </w:t>
      </w:r>
      <w:r>
        <w:rPr>
          <w:rFonts w:ascii="Arial" w:hAnsi="Arial" w:cs="Arial"/>
          <w:sz w:val="24"/>
          <w:szCs w:val="24"/>
        </w:rPr>
        <w:t>заместитель главы</w:t>
      </w:r>
      <w:r w:rsidRPr="00C66A79">
        <w:rPr>
          <w:rFonts w:ascii="Arial" w:hAnsi="Arial" w:cs="Arial"/>
          <w:sz w:val="24"/>
          <w:szCs w:val="24"/>
        </w:rPr>
        <w:t>).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Заместитель главы</w:t>
      </w:r>
      <w:r w:rsidRPr="00C66A79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>» в день поступления уведомления осуществляет его регистрацию в Журнале регистрации уведомлений об иной оплачиваемой работе.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Заместитель главы</w:t>
      </w:r>
      <w:r w:rsidRPr="00C66A79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 xml:space="preserve">»  в целях информирования обеспечивает направление уведомления главе муниципального образования « 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>» в трехдневный срок с момента поступления уведомления.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DE164E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lastRenderedPageBreak/>
        <w:t>9. После информирования главы муниципального образования 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>» уведомление приобщается к личному делу представившего его муниципального служащего.</w:t>
      </w:r>
    </w:p>
    <w:p w:rsidR="00DE164E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8A4C39" w:rsidRDefault="00DE164E" w:rsidP="00DE164E">
      <w:pPr>
        <w:spacing w:after="0" w:line="240" w:lineRule="auto"/>
        <w:jc w:val="right"/>
        <w:rPr>
          <w:rFonts w:ascii="Courier New" w:hAnsi="Courier New" w:cs="Courier New"/>
        </w:rPr>
      </w:pPr>
      <w:r w:rsidRPr="008A4C39">
        <w:rPr>
          <w:rFonts w:ascii="Courier New" w:hAnsi="Courier New" w:cs="Courier New"/>
        </w:rPr>
        <w:t>Приложение № 1</w:t>
      </w:r>
    </w:p>
    <w:p w:rsidR="00DE164E" w:rsidRPr="008A4C39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A4C39">
        <w:rPr>
          <w:rFonts w:ascii="Courier New" w:hAnsi="Courier New" w:cs="Courier New"/>
        </w:rPr>
        <w:t>к Порядку предварительного уведомления</w:t>
      </w:r>
    </w:p>
    <w:p w:rsidR="00DE164E" w:rsidRPr="008A4C39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A4C39">
        <w:rPr>
          <w:rFonts w:ascii="Courier New" w:hAnsi="Courier New" w:cs="Courier New"/>
        </w:rPr>
        <w:t>представителя нанимателя (работодателя)</w:t>
      </w:r>
    </w:p>
    <w:p w:rsidR="00DE164E" w:rsidRPr="008A4C39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A4C39">
        <w:rPr>
          <w:rFonts w:ascii="Courier New" w:hAnsi="Courier New" w:cs="Courier New"/>
        </w:rPr>
        <w:t>о выполнении иной оплачиваемой работы</w:t>
      </w:r>
    </w:p>
    <w:p w:rsidR="00DE164E" w:rsidRPr="008A4C39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A4C39">
        <w:rPr>
          <w:rFonts w:ascii="Courier New" w:hAnsi="Courier New" w:cs="Courier New"/>
        </w:rPr>
        <w:t>муниципальными служащими администрации</w:t>
      </w:r>
    </w:p>
    <w:p w:rsidR="00DE164E" w:rsidRPr="008A4C39" w:rsidRDefault="00DE164E" w:rsidP="00DE164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A4C39">
        <w:rPr>
          <w:rFonts w:ascii="Courier New" w:hAnsi="Courier New" w:cs="Courier New"/>
        </w:rPr>
        <w:t>муниципального образования  «Хохорск»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Главе муниципального образования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Хохорск</w:t>
      </w:r>
      <w:r w:rsidRPr="00C66A79">
        <w:rPr>
          <w:rFonts w:ascii="Arial" w:hAnsi="Arial" w:cs="Arial"/>
          <w:sz w:val="24"/>
          <w:szCs w:val="24"/>
        </w:rPr>
        <w:t>»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от 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</w:t>
      </w:r>
    </w:p>
    <w:p w:rsidR="00DE164E" w:rsidRPr="008A4C3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proofErr w:type="gramStart"/>
      <w:r w:rsidRPr="008A4C39">
        <w:rPr>
          <w:rFonts w:ascii="Arial" w:hAnsi="Arial" w:cs="Arial"/>
          <w:sz w:val="20"/>
          <w:szCs w:val="20"/>
        </w:rPr>
        <w:t>(наименование должности фамилия, имя, отчество</w:t>
      </w:r>
      <w:proofErr w:type="gramEnd"/>
    </w:p>
    <w:p w:rsidR="00DE164E" w:rsidRPr="008A4C39" w:rsidRDefault="00DE164E" w:rsidP="00DE164E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  <w:r w:rsidRPr="008A4C39">
        <w:rPr>
          <w:rFonts w:ascii="Arial" w:hAnsi="Arial" w:cs="Arial"/>
          <w:sz w:val="20"/>
          <w:szCs w:val="20"/>
        </w:rPr>
        <w:t>муниципального служащего)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Уведомление</w:t>
      </w:r>
    </w:p>
    <w:p w:rsidR="00DE164E" w:rsidRPr="00C66A7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о выполнении иной оплачиваемой работы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tabs>
          <w:tab w:val="left" w:pos="1985"/>
          <w:tab w:val="left" w:pos="8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вне рабочего (служебного времени) иную оплачиваемую</w:t>
      </w:r>
      <w:r>
        <w:rPr>
          <w:rFonts w:ascii="Arial" w:hAnsi="Arial" w:cs="Arial"/>
          <w:sz w:val="24"/>
          <w:szCs w:val="24"/>
        </w:rPr>
        <w:t xml:space="preserve"> р</w:t>
      </w:r>
      <w:r w:rsidRPr="00C66A79">
        <w:rPr>
          <w:rFonts w:ascii="Arial" w:hAnsi="Arial" w:cs="Arial"/>
          <w:sz w:val="24"/>
          <w:szCs w:val="24"/>
        </w:rPr>
        <w:t xml:space="preserve">аботу </w:t>
      </w:r>
      <w:r>
        <w:rPr>
          <w:rFonts w:ascii="Arial" w:hAnsi="Arial" w:cs="Arial"/>
          <w:sz w:val="24"/>
          <w:szCs w:val="24"/>
        </w:rPr>
        <w:t>____________</w:t>
      </w:r>
      <w:r w:rsidRPr="00C66A79">
        <w:rPr>
          <w:rFonts w:ascii="Arial" w:hAnsi="Arial" w:cs="Arial"/>
          <w:sz w:val="24"/>
          <w:szCs w:val="24"/>
        </w:rPr>
        <w:t>________________________________________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E164E" w:rsidRPr="008A4C3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4C39">
        <w:rPr>
          <w:rFonts w:ascii="Arial" w:hAnsi="Arial" w:cs="Arial"/>
          <w:sz w:val="20"/>
          <w:szCs w:val="20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конфликта интересов.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Федерального от 2 марта 2007 года № 25-ФЗ </w:t>
      </w:r>
      <w:r w:rsidRPr="00C66A79">
        <w:rPr>
          <w:rFonts w:ascii="Arial" w:hAnsi="Arial" w:cs="Arial"/>
          <w:sz w:val="24"/>
          <w:szCs w:val="24"/>
        </w:rPr>
        <w:br/>
        <w:t>«О муниципальной службе в Российской Федерации».</w:t>
      </w: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6A79">
        <w:rPr>
          <w:rFonts w:ascii="Arial" w:hAnsi="Arial" w:cs="Arial"/>
          <w:sz w:val="24"/>
          <w:szCs w:val="24"/>
        </w:rPr>
        <w:t>_________________                                                         ________________</w:t>
      </w:r>
    </w:p>
    <w:p w:rsidR="00DE164E" w:rsidRPr="008A4C3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A4C39">
        <w:rPr>
          <w:rFonts w:ascii="Arial" w:hAnsi="Arial" w:cs="Arial"/>
          <w:sz w:val="20"/>
          <w:szCs w:val="20"/>
        </w:rPr>
        <w:t xml:space="preserve">            (дата)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8A4C39">
        <w:rPr>
          <w:rFonts w:ascii="Arial" w:hAnsi="Arial" w:cs="Arial"/>
          <w:sz w:val="20"/>
          <w:szCs w:val="20"/>
        </w:rPr>
        <w:t xml:space="preserve">  (подпись)</w:t>
      </w:r>
    </w:p>
    <w:p w:rsidR="00DE164E" w:rsidRPr="008A4C3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E164E" w:rsidRPr="00C66A79" w:rsidRDefault="00DE164E" w:rsidP="00DE1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Pr="00433485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E164E" w:rsidRDefault="00DE164E" w:rsidP="00DE164E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E164E" w:rsidRPr="00C66A7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DE164E" w:rsidRPr="00C66A79" w:rsidSect="001404A5">
          <w:footnotePr>
            <w:numRestart w:val="eachPage"/>
          </w:footnotePr>
          <w:pgSz w:w="11906" w:h="16838"/>
          <w:pgMar w:top="1134" w:right="1133" w:bottom="1134" w:left="1134" w:header="720" w:footer="720" w:gutter="0"/>
          <w:cols w:space="720"/>
          <w:noEndnote/>
        </w:sectPr>
      </w:pPr>
    </w:p>
    <w:p w:rsidR="00DE164E" w:rsidRPr="004F05D4" w:rsidRDefault="00DE164E" w:rsidP="00DE164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09.11.2017 г. №64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E164E" w:rsidRDefault="00DE164E" w:rsidP="00DE164E">
      <w:pPr>
        <w:spacing w:after="0"/>
        <w:rPr>
          <w:rFonts w:ascii="Arial" w:hAnsi="Arial" w:cs="Arial"/>
          <w:b/>
          <w:color w:val="FF0000"/>
          <w:sz w:val="32"/>
          <w:szCs w:val="32"/>
        </w:rPr>
      </w:pPr>
    </w:p>
    <w:p w:rsidR="00DE164E" w:rsidRPr="009233AA" w:rsidRDefault="00DE164E" w:rsidP="00DE164E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sz w:val="32"/>
          <w:szCs w:val="32"/>
          <w:bdr w:val="none" w:sz="0" w:space="0" w:color="auto" w:frame="1"/>
        </w:rPr>
      </w:pPr>
      <w:r w:rsidRPr="00076A32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 xml:space="preserve">Об утверждении Порядка формирования, обеспечения размещения, исполнения и контроля исполнением муниципального заказа в администрации </w:t>
      </w:r>
      <w:r w:rsidRPr="009233AA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right="-2"/>
        <w:jc w:val="center"/>
        <w:rPr>
          <w:rFonts w:ascii="Arial" w:eastAsia="Times New Roman" w:hAnsi="Arial" w:cs="Arial"/>
          <w:sz w:val="32"/>
          <w:szCs w:val="32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ind w:right="3878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устава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                                                         </w:t>
      </w:r>
      <w:r w:rsidRPr="009233AA">
        <w:rPr>
          <w:rFonts w:ascii="Arial" w:eastAsia="Times New Roman" w:hAnsi="Arial" w:cs="Arial"/>
          <w:sz w:val="32"/>
          <w:szCs w:val="32"/>
          <w:bdr w:val="none" w:sz="0" w:space="0" w:color="auto" w:frame="1"/>
        </w:rPr>
        <w:t>ПОСТАНОВЛЯЕТ: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pacing w:val="200"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1. Утвердить Порядок формирования, обеспечения размещения, исполнения и </w:t>
      </w:r>
      <w:proofErr w:type="gramStart"/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контроля за</w:t>
      </w:r>
      <w:proofErr w:type="gramEnd"/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исполнением муниципального заказа в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(приложение 1).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 2. Настоящее постановление подлежит размещению на сайте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</w:t>
      </w:r>
      <w:proofErr w:type="spellStart"/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Боханский</w:t>
      </w:r>
      <w:proofErr w:type="spellEnd"/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район» и опубликованию в Вестнике 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 3. Контроль исполнения настоящего постановления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оставляю за собой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Глава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А.И.Улаханова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Pr="009233AA" w:rsidRDefault="00DE164E" w:rsidP="00DE16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dr w:val="none" w:sz="0" w:space="0" w:color="auto" w:frame="1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  <w:r w:rsidRPr="009233AA">
        <w:rPr>
          <w:rFonts w:ascii="Courier New" w:eastAsia="Times New Roman" w:hAnsi="Courier New" w:cs="Courier New"/>
          <w:bdr w:val="none" w:sz="0" w:space="0" w:color="auto" w:frame="1"/>
        </w:rPr>
        <w:t xml:space="preserve">Приложение к постановлению  №64 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233AA">
        <w:rPr>
          <w:rFonts w:ascii="Courier New" w:eastAsia="Times New Roman" w:hAnsi="Courier New" w:cs="Courier New"/>
          <w:bdr w:val="none" w:sz="0" w:space="0" w:color="auto" w:frame="1"/>
        </w:rPr>
        <w:t>от 09.11.2017 г.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076A32">
        <w:rPr>
          <w:rFonts w:ascii="Courier New" w:eastAsia="Times New Roman" w:hAnsi="Courier New" w:cs="Courier New"/>
          <w:bdr w:val="none" w:sz="0" w:space="0" w:color="auto" w:frame="1"/>
        </w:rPr>
        <w:t> </w:t>
      </w:r>
    </w:p>
    <w:p w:rsidR="00DE164E" w:rsidRDefault="00DE164E" w:rsidP="00DE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</w:pPr>
      <w:r w:rsidRPr="00076A3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ПОРЯДОК</w:t>
      </w:r>
      <w:r w:rsidRPr="009233AA">
        <w:rPr>
          <w:rFonts w:ascii="Arial" w:eastAsia="Times New Roman" w:hAnsi="Arial" w:cs="Arial"/>
          <w:sz w:val="24"/>
          <w:szCs w:val="24"/>
        </w:rPr>
        <w:t xml:space="preserve"> </w:t>
      </w:r>
      <w:r w:rsidRPr="00076A3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ФОРМИРОВАНИЯ, ОБЕСПЕЧЕНИЯ РАЗМЕЩЕНИЯ, ИСПОЛНЕНИЯ И </w:t>
      </w:r>
      <w:proofErr w:type="gramStart"/>
      <w:r w:rsidRPr="00076A3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КОНТРОЛЯ ЗА</w:t>
      </w:r>
      <w:proofErr w:type="gramEnd"/>
      <w:r w:rsidRPr="00076A3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 ИСПОЛНЕНИЕМ МУНИЦИПАЛЬНОГО ЗАКАЗА 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 xml:space="preserve">В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Статья 1. Общие положения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76A32">
        <w:rPr>
          <w:rFonts w:ascii="Arial" w:eastAsia="Times New Roman" w:hAnsi="Arial" w:cs="Arial"/>
          <w:sz w:val="24"/>
          <w:szCs w:val="24"/>
        </w:rPr>
        <w:t xml:space="preserve">Порядок формирования, обеспечения размещения, исполнения и контроля за исполнением муниципального заказа (далее по тексту – Порядок) разработан в </w:t>
      </w:r>
      <w:r w:rsidRPr="00076A32">
        <w:rPr>
          <w:rFonts w:ascii="Arial" w:eastAsia="Times New Roman" w:hAnsi="Arial" w:cs="Arial"/>
          <w:sz w:val="24"/>
          <w:szCs w:val="24"/>
        </w:rPr>
        <w:lastRenderedPageBreak/>
        <w:t>соответствии с Гражданским кодексом Российской Федерации,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</w:t>
      </w:r>
      <w:proofErr w:type="gramEnd"/>
      <w:r w:rsidRPr="00076A32">
        <w:rPr>
          <w:rFonts w:ascii="Arial" w:eastAsia="Times New Roman" w:hAnsi="Arial" w:cs="Arial"/>
          <w:sz w:val="24"/>
          <w:szCs w:val="24"/>
        </w:rPr>
        <w:t xml:space="preserve">, услуг для обеспечения государственных и муниципальных нужд» (далее – Закон № 44-ФЗ), уставом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2. Настоящий Порядок устанавливает общие правовые и экономические принципы планирования, размещения, исполнения и контроля в сфере закупок товаров, работ, услуг для обеспечения муниципальных нужд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</w:p>
    <w:p w:rsidR="00DE164E" w:rsidRDefault="00DE164E" w:rsidP="00DE16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076A32">
        <w:rPr>
          <w:rFonts w:ascii="Arial" w:eastAsia="Times New Roman" w:hAnsi="Arial" w:cs="Arial"/>
          <w:sz w:val="24"/>
          <w:szCs w:val="24"/>
        </w:rPr>
        <w:t>3. Настоящий Порядок регулирует отношения, возникающие в связи с расходованием средств бюджета</w:t>
      </w: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  <w:r w:rsidRPr="00076A32">
        <w:rPr>
          <w:rFonts w:ascii="Arial" w:eastAsia="Times New Roman" w:hAnsi="Arial" w:cs="Arial"/>
          <w:sz w:val="24"/>
          <w:szCs w:val="24"/>
        </w:rPr>
        <w:t xml:space="preserve">на оплату товаров, работ и услуг для муниципальных нужд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Статья 2. Основные понятия</w:t>
      </w:r>
    </w:p>
    <w:p w:rsidR="00DE164E" w:rsidRPr="00076A32" w:rsidRDefault="00DE164E" w:rsidP="00DE164E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>1. В Порядке используются следующие понятия:</w:t>
      </w:r>
    </w:p>
    <w:p w:rsidR="00DE164E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1) муниципальные нужды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 xml:space="preserve">– обеспечиваемые за счет средств бюджета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  <w:r w:rsidRPr="009233AA">
        <w:rPr>
          <w:rFonts w:ascii="Arial" w:eastAsia="Times New Roman" w:hAnsi="Arial" w:cs="Arial"/>
          <w:sz w:val="24"/>
          <w:szCs w:val="24"/>
        </w:rPr>
        <w:t xml:space="preserve"> </w:t>
      </w:r>
      <w:r w:rsidRPr="00076A32">
        <w:rPr>
          <w:rFonts w:ascii="Arial" w:eastAsia="Times New Roman" w:hAnsi="Arial" w:cs="Arial"/>
          <w:sz w:val="24"/>
          <w:szCs w:val="24"/>
        </w:rPr>
        <w:t xml:space="preserve">и внебюджетных источников финансирования потребности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 xml:space="preserve">, муниципальных заказчиков 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  <w:r w:rsidRPr="009233AA">
        <w:rPr>
          <w:rFonts w:ascii="Arial" w:eastAsia="Times New Roman" w:hAnsi="Arial" w:cs="Arial"/>
          <w:sz w:val="24"/>
          <w:szCs w:val="24"/>
        </w:rPr>
        <w:t xml:space="preserve"> </w:t>
      </w:r>
      <w:r w:rsidRPr="00076A32">
        <w:rPr>
          <w:rFonts w:ascii="Arial" w:eastAsia="Times New Roman" w:hAnsi="Arial" w:cs="Arial"/>
          <w:sz w:val="24"/>
          <w:szCs w:val="24"/>
        </w:rPr>
        <w:t>в товарах, работах, услугах, необходимых для решения вопросов местного значения и полномочий муниципальных заказчиков;</w:t>
      </w:r>
    </w:p>
    <w:p w:rsidR="00DE164E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>2) муниципальный заказ – осуществление закупок товаров, работ, услуг для муниципальных нужд в рамках действующего законодательства о контрактной системе в сфере закупок товаров, работ, услуг;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6A32">
        <w:rPr>
          <w:rFonts w:ascii="Arial" w:eastAsia="Times New Roman" w:hAnsi="Arial" w:cs="Arial"/>
          <w:sz w:val="24"/>
          <w:szCs w:val="24"/>
        </w:rPr>
        <w:t xml:space="preserve">3) заказчики - органы местного самоуправления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 xml:space="preserve">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 xml:space="preserve">,  и осуществляющие закупки, а также бюджетные учреждения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>,, осуществляющие закупки за счет субсидий, предоставленных из бюджетов бюджетной системы Российской Федерации, и иных средств в соответствии с требованиями Закона № 44-ФЗ;</w:t>
      </w:r>
      <w:proofErr w:type="gramEnd"/>
    </w:p>
    <w:p w:rsidR="00DE164E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>4) специализированная организация</w:t>
      </w: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– </w:t>
      </w:r>
      <w:r w:rsidRPr="00076A32">
        <w:rPr>
          <w:rFonts w:ascii="Arial" w:eastAsia="Times New Roman" w:hAnsi="Arial" w:cs="Arial"/>
          <w:sz w:val="24"/>
          <w:szCs w:val="24"/>
        </w:rPr>
        <w:t>юридическое лицо, привлекаемое заказчиком (уполномоченным органом) для выполнения отдельных функций по определению поставщиков (подрядчиков, исполнителей) в соответствии с требованиями Закона № 44-ФЗ;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5) контракт – договор, заключенный муниципальным заказчиком от имени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>, в целях обеспечения муниципальных нужд (муниципальный контракт), а также гражданско-правовой договор бюджетного учреждения или иного лица, осуществляющего закупку.</w:t>
      </w:r>
    </w:p>
    <w:p w:rsidR="00DE164E" w:rsidRPr="00076A32" w:rsidRDefault="00DE164E" w:rsidP="00DE164E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>2. Иные понятия, используемые в настоящем Порядке, применяются в значениях, определенных Законом № 44-ФЗ.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Статья 3. Нормирование в сфере закупок товаров, работ, услуг </w:t>
      </w:r>
      <w:proofErr w:type="gramStart"/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для</w:t>
      </w:r>
      <w:proofErr w:type="gramEnd"/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                            обеспечения муниципальных нужд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DE164E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76A32">
        <w:rPr>
          <w:rFonts w:ascii="Arial" w:eastAsia="Times New Roman" w:hAnsi="Arial" w:cs="Arial"/>
          <w:sz w:val="24"/>
          <w:szCs w:val="24"/>
        </w:rPr>
        <w:t xml:space="preserve">Администрация  муниципального образования </w:t>
      </w:r>
      <w:r w:rsidRPr="009233AA">
        <w:rPr>
          <w:rFonts w:ascii="Arial" w:eastAsia="Times New Roman" w:hAnsi="Arial" w:cs="Arial"/>
          <w:sz w:val="24"/>
          <w:szCs w:val="24"/>
        </w:rPr>
        <w:t xml:space="preserve">«Хохорск» </w:t>
      </w:r>
      <w:r w:rsidRPr="00076A32">
        <w:rPr>
          <w:rFonts w:ascii="Arial" w:eastAsia="Times New Roman" w:hAnsi="Arial" w:cs="Arial"/>
          <w:sz w:val="24"/>
          <w:szCs w:val="24"/>
        </w:rPr>
        <w:t xml:space="preserve">(далее по тексту – администрация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 xml:space="preserve">) в соответствии с общими правилами нормирования, установленными Правительством Российской Федерации, разрабатывает и утверждает правила нормирования в сфере закупок товаров, работ, услуг для </w:t>
      </w:r>
      <w:r w:rsidRPr="00076A32">
        <w:rPr>
          <w:rFonts w:ascii="Arial" w:eastAsia="Times New Roman" w:hAnsi="Arial" w:cs="Arial"/>
          <w:sz w:val="24"/>
          <w:szCs w:val="24"/>
        </w:rPr>
        <w:lastRenderedPageBreak/>
        <w:t xml:space="preserve">обеспечения муниципальных нужд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>, в том числе требования к отдельным видам товаров, работ, услуг (в том числе предельные цены товаров, работ, услуг) и (или) нормативные затраты</w:t>
      </w:r>
      <w:proofErr w:type="gramEnd"/>
      <w:r w:rsidRPr="00076A32">
        <w:rPr>
          <w:rFonts w:ascii="Arial" w:eastAsia="Times New Roman" w:hAnsi="Arial" w:cs="Arial"/>
          <w:sz w:val="24"/>
          <w:szCs w:val="24"/>
        </w:rPr>
        <w:t xml:space="preserve"> на обеспечение функций заказчиков.</w:t>
      </w:r>
    </w:p>
    <w:p w:rsidR="00DE164E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076A32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Pr="009233AA">
        <w:rPr>
          <w:rFonts w:ascii="Arial" w:eastAsia="Times New Roman" w:hAnsi="Arial" w:cs="Arial"/>
          <w:sz w:val="24"/>
          <w:szCs w:val="24"/>
        </w:rPr>
        <w:t xml:space="preserve">МО «Хохорск» </w:t>
      </w:r>
      <w:r w:rsidRPr="00076A32">
        <w:rPr>
          <w:rFonts w:ascii="Arial" w:eastAsia="Times New Roman" w:hAnsi="Arial" w:cs="Arial"/>
          <w:sz w:val="24"/>
          <w:szCs w:val="24"/>
        </w:rPr>
        <w:t xml:space="preserve">размещает Правила нормирования в сфере закупок товаров, работ, услуг для обеспечения муниципальных нужд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 xml:space="preserve">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в единой информационной системе и на официальном сайте </w:t>
      </w:r>
      <w:r w:rsidRPr="009233AA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 w:rsidRPr="009233AA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9233AA">
        <w:rPr>
          <w:rFonts w:ascii="Arial" w:eastAsia="Times New Roman" w:hAnsi="Arial" w:cs="Arial"/>
          <w:sz w:val="24"/>
          <w:szCs w:val="24"/>
        </w:rPr>
        <w:t xml:space="preserve"> район»</w:t>
      </w:r>
      <w:r w:rsidRPr="00076A32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Статья 4. Определение поставщиков (подрядчиков, исполнителей) для обеспечения муниципальных нужд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1. Администрация </w:t>
      </w:r>
      <w:r w:rsidRPr="009233AA">
        <w:rPr>
          <w:rFonts w:ascii="Arial" w:eastAsia="Times New Roman" w:hAnsi="Arial" w:cs="Arial"/>
          <w:sz w:val="24"/>
          <w:szCs w:val="24"/>
        </w:rPr>
        <w:t xml:space="preserve">МО «Хохорск» </w:t>
      </w:r>
      <w:r w:rsidRPr="00076A32">
        <w:rPr>
          <w:rFonts w:ascii="Arial" w:eastAsia="Times New Roman" w:hAnsi="Arial" w:cs="Arial"/>
          <w:sz w:val="24"/>
          <w:szCs w:val="24"/>
        </w:rPr>
        <w:t xml:space="preserve">до утверждения проекта бюджета  на очередной финансовый год и плановый период в первом чтении утверждает реестр заказчиков по форме согласно Приложению 1 к настоящему Порядку в разрезе главных распорядителей средств бюджета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>2. Определение поставщиков (подрядчиков, исполнителей) для обеспечения муниципальных нужд осуществляется в соответствии с Законом № 44-ФЗ.</w:t>
      </w:r>
    </w:p>
    <w:p w:rsidR="00DE164E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076A32">
        <w:rPr>
          <w:rFonts w:ascii="Arial" w:eastAsia="Times New Roman" w:hAnsi="Arial" w:cs="Arial"/>
          <w:sz w:val="24"/>
          <w:szCs w:val="24"/>
        </w:rPr>
        <w:t>. Заказчики вправе привлечь специализированную организацию для осуществления функций по определению поставщиков (подрядчиков, исполнителей) для обеспечения муниципальных нужд в соответствии с Законом № 44-ФЗ.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Статья 5. Порядок исполнения контрактов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>1. Исполнение контрактов осуществляется Заказчиками в порядке, предусмотренном Гражданским кодексом Российской Федерации и иными федеральными законами с учетом положений Закона № 44-ФЗ.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2. Финансирование контрактов осуществляется в пределах средств, предусмотренных решением </w:t>
      </w:r>
      <w:r w:rsidRPr="009233AA">
        <w:rPr>
          <w:rFonts w:ascii="Arial" w:eastAsia="Times New Roman" w:hAnsi="Arial" w:cs="Arial"/>
          <w:sz w:val="24"/>
          <w:szCs w:val="24"/>
        </w:rPr>
        <w:t xml:space="preserve">Думы МО «Хохорск» </w:t>
      </w:r>
      <w:r w:rsidRPr="00076A32">
        <w:rPr>
          <w:rFonts w:ascii="Arial" w:eastAsia="Times New Roman" w:hAnsi="Arial" w:cs="Arial"/>
          <w:sz w:val="24"/>
          <w:szCs w:val="24"/>
        </w:rPr>
        <w:t xml:space="preserve"> о бюджете.</w:t>
      </w:r>
    </w:p>
    <w:p w:rsidR="00DE164E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3. Администрация </w:t>
      </w:r>
      <w:r w:rsidRPr="009233AA">
        <w:rPr>
          <w:rFonts w:ascii="Arial" w:eastAsia="Times New Roman" w:hAnsi="Arial" w:cs="Arial"/>
          <w:sz w:val="24"/>
          <w:szCs w:val="24"/>
        </w:rPr>
        <w:t>МО «Хохорск</w:t>
      </w:r>
      <w:proofErr w:type="gramStart"/>
      <w:r w:rsidRPr="009233AA">
        <w:rPr>
          <w:rFonts w:ascii="Arial" w:eastAsia="Times New Roman" w:hAnsi="Arial" w:cs="Arial"/>
          <w:sz w:val="24"/>
          <w:szCs w:val="24"/>
        </w:rPr>
        <w:t>»</w:t>
      </w:r>
      <w:r w:rsidRPr="00076A32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076A32">
        <w:rPr>
          <w:rFonts w:ascii="Arial" w:eastAsia="Times New Roman" w:hAnsi="Arial" w:cs="Arial"/>
          <w:sz w:val="24"/>
          <w:szCs w:val="24"/>
        </w:rPr>
        <w:t>о итогам финансового года формирует отчет об исполнении закупок товаров, работ, услуг для обеспечения муниципальных нужд по форме и в сроки, установленные Федеральной службой государственной статистики.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Статья 6. Реестр контрактов, заключенных заказчиками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>1.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заказчиками.</w:t>
      </w:r>
    </w:p>
    <w:p w:rsidR="00DE164E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>2. Заказчики в срок и в порядке, установленном Законом № 44-ФЗ, направляют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информацию о заключении, изменении, исполнении или расторжении контрактов для включения в реестр контрактов.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Статья 7. Аудит в сфере закупок товаров, работ, услуг для обеспечения муниципальных нужд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lastRenderedPageBreak/>
        <w:t xml:space="preserve">1. Аудит в сфере закупок товаров, работ, услуг для обеспечения муниципальных нужд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 xml:space="preserve">МО «Хохорск» </w:t>
      </w:r>
      <w:r w:rsidRPr="00076A32">
        <w:rPr>
          <w:rFonts w:ascii="Arial" w:eastAsia="Times New Roman" w:hAnsi="Arial" w:cs="Arial"/>
          <w:sz w:val="24"/>
          <w:szCs w:val="24"/>
        </w:rPr>
        <w:t xml:space="preserve">в соответствии со статьей 98 Закона № 44-ФЗ осуществляется </w:t>
      </w:r>
      <w:r w:rsidRPr="009233AA">
        <w:rPr>
          <w:rFonts w:ascii="Arial" w:eastAsia="Times New Roman" w:hAnsi="Arial" w:cs="Arial"/>
          <w:sz w:val="24"/>
          <w:szCs w:val="24"/>
        </w:rPr>
        <w:t>КСП</w:t>
      </w:r>
      <w:r w:rsidRPr="00076A32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9233AA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076A32">
        <w:rPr>
          <w:rFonts w:ascii="Arial" w:eastAsia="Times New Roman" w:hAnsi="Arial" w:cs="Arial"/>
          <w:sz w:val="24"/>
          <w:szCs w:val="24"/>
        </w:rPr>
        <w:t xml:space="preserve"> район» в соответствии с соглашением о передаче полномочий</w:t>
      </w:r>
      <w:r w:rsidRPr="009233AA">
        <w:rPr>
          <w:rFonts w:ascii="Arial" w:eastAsia="Times New Roman" w:hAnsi="Arial" w:cs="Arial"/>
          <w:sz w:val="24"/>
          <w:szCs w:val="24"/>
        </w:rPr>
        <w:t>.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Статья 8. Ведомственный контроль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</w:p>
    <w:p w:rsidR="00DE164E" w:rsidRPr="009233AA" w:rsidRDefault="00DE164E" w:rsidP="00DE164E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1. Ведомственный </w:t>
      </w:r>
      <w:proofErr w:type="gramStart"/>
      <w:r w:rsidRPr="00076A3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076A32">
        <w:rPr>
          <w:rFonts w:ascii="Arial" w:eastAsia="Times New Roman" w:hAnsi="Arial" w:cs="Arial"/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порядке, установленном администрацией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Статья </w:t>
      </w:r>
      <w:r w:rsidRPr="009233A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9</w:t>
      </w:r>
      <w:r w:rsidRPr="00076A32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. Контроль в сфере закупок, осуществляемый заказчиками</w:t>
      </w:r>
    </w:p>
    <w:p w:rsidR="00DE164E" w:rsidRPr="00076A32" w:rsidRDefault="00DE164E" w:rsidP="00DE164E">
      <w:pPr>
        <w:shd w:val="clear" w:color="auto" w:fill="FFFFFF"/>
        <w:spacing w:before="225" w:after="225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76A32">
        <w:rPr>
          <w:rFonts w:ascii="Arial" w:eastAsia="Times New Roman" w:hAnsi="Arial" w:cs="Arial"/>
          <w:sz w:val="24"/>
          <w:szCs w:val="24"/>
        </w:rPr>
        <w:t xml:space="preserve">Заказчики в течение всего периода времени исполнения контракта осуществляют контроль за исполнением поставщиком (подрядчиком, исполнителем) условий контракта в соответствии с законодательством Российской Федерации, в том числе за сроками исполнения контракта и его отдельных этапов, качеством поставляемых товаров, выполняемых работ, оказываемых услуг, целевым использованием средств бюджета Администрации </w:t>
      </w:r>
      <w:r w:rsidRPr="009233AA">
        <w:rPr>
          <w:rFonts w:ascii="Arial" w:eastAsia="Times New Roman" w:hAnsi="Arial" w:cs="Arial"/>
          <w:sz w:val="24"/>
          <w:szCs w:val="24"/>
        </w:rPr>
        <w:t>МО «Хохорск»</w:t>
      </w:r>
      <w:r w:rsidRPr="00076A32">
        <w:rPr>
          <w:rFonts w:ascii="Arial" w:eastAsia="Times New Roman" w:hAnsi="Arial" w:cs="Arial"/>
          <w:sz w:val="24"/>
          <w:szCs w:val="24"/>
        </w:rPr>
        <w:t>, направленных на исполнение контракта, а также за привлечением поставщиком (подрядчиком, исполнителем) к</w:t>
      </w:r>
      <w:proofErr w:type="gramEnd"/>
      <w:r w:rsidRPr="00076A32">
        <w:rPr>
          <w:rFonts w:ascii="Arial" w:eastAsia="Times New Roman" w:hAnsi="Arial" w:cs="Arial"/>
          <w:sz w:val="24"/>
          <w:szCs w:val="24"/>
        </w:rPr>
        <w:t xml:space="preserve">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организаций.</w:t>
      </w:r>
    </w:p>
    <w:p w:rsidR="00DE164E" w:rsidRPr="00076A32" w:rsidRDefault="00DE164E" w:rsidP="00DE16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br w:type="textWrapping" w:clear="all"/>
      </w:r>
    </w:p>
    <w:p w:rsidR="00DE164E" w:rsidRDefault="00DE164E" w:rsidP="00DE164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bdr w:val="none" w:sz="0" w:space="0" w:color="auto" w:frame="1"/>
        </w:rPr>
      </w:pPr>
      <w:r w:rsidRPr="00076A32">
        <w:rPr>
          <w:rFonts w:ascii="Courier New" w:eastAsia="Times New Roman" w:hAnsi="Courier New" w:cs="Courier New"/>
          <w:bdr w:val="none" w:sz="0" w:space="0" w:color="auto" w:frame="1"/>
        </w:rPr>
        <w:t>Приложение 2</w:t>
      </w:r>
      <w:r w:rsidRPr="009233AA">
        <w:rPr>
          <w:rFonts w:ascii="Courier New" w:eastAsia="Times New Roman" w:hAnsi="Courier New" w:cs="Courier New"/>
        </w:rPr>
        <w:t xml:space="preserve"> </w:t>
      </w:r>
      <w:r w:rsidRPr="00076A32">
        <w:rPr>
          <w:rFonts w:ascii="Courier New" w:eastAsia="Times New Roman" w:hAnsi="Courier New" w:cs="Courier New"/>
          <w:bdr w:val="none" w:sz="0" w:space="0" w:color="auto" w:frame="1"/>
        </w:rPr>
        <w:t xml:space="preserve">к Порядку формирования, обеспечения размещения, исполнения и </w:t>
      </w:r>
      <w:proofErr w:type="gramStart"/>
      <w:r w:rsidRPr="00076A32">
        <w:rPr>
          <w:rFonts w:ascii="Courier New" w:eastAsia="Times New Roman" w:hAnsi="Courier New" w:cs="Courier New"/>
          <w:bdr w:val="none" w:sz="0" w:space="0" w:color="auto" w:frame="1"/>
        </w:rPr>
        <w:t>контроля за</w:t>
      </w:r>
      <w:proofErr w:type="gramEnd"/>
      <w:r w:rsidRPr="00076A32">
        <w:rPr>
          <w:rFonts w:ascii="Courier New" w:eastAsia="Times New Roman" w:hAnsi="Courier New" w:cs="Courier New"/>
          <w:bdr w:val="none" w:sz="0" w:space="0" w:color="auto" w:frame="1"/>
        </w:rPr>
        <w:t xml:space="preserve"> исполнением муниципального заказа </w:t>
      </w:r>
    </w:p>
    <w:p w:rsidR="00DE164E" w:rsidRDefault="00DE164E" w:rsidP="00DE164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076A32">
        <w:rPr>
          <w:rFonts w:ascii="Courier New" w:eastAsia="Times New Roman" w:hAnsi="Courier New" w:cs="Courier New"/>
          <w:bdr w:val="none" w:sz="0" w:space="0" w:color="auto" w:frame="1"/>
        </w:rPr>
        <w:t xml:space="preserve">администрации </w:t>
      </w:r>
      <w:r w:rsidRPr="009233AA">
        <w:rPr>
          <w:rFonts w:ascii="Courier New" w:eastAsia="Times New Roman" w:hAnsi="Courier New" w:cs="Courier New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</w:p>
    <w:p w:rsidR="00DE164E" w:rsidRPr="00076A32" w:rsidRDefault="00DE164E" w:rsidP="00DE164E">
      <w:pPr>
        <w:shd w:val="clear" w:color="auto" w:fill="FFFFFF"/>
        <w:spacing w:after="0" w:line="240" w:lineRule="auto"/>
        <w:ind w:left="5670"/>
        <w:jc w:val="right"/>
        <w:rPr>
          <w:rFonts w:ascii="Courier New" w:eastAsia="Times New Roman" w:hAnsi="Courier New" w:cs="Courier New"/>
        </w:rPr>
      </w:pPr>
      <w:r w:rsidRPr="00076A32">
        <w:rPr>
          <w:rFonts w:ascii="Courier New" w:eastAsia="Times New Roman" w:hAnsi="Courier New" w:cs="Courier New"/>
          <w:bdr w:val="none" w:sz="0" w:space="0" w:color="auto" w:frame="1"/>
        </w:rPr>
        <w:t> 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РЕЕСТР ЗАКАЗЧИКОВ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АДМИНИСТРАЦИИ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4"/>
        <w:gridCol w:w="2700"/>
        <w:gridCol w:w="3240"/>
        <w:gridCol w:w="2982"/>
      </w:tblGrid>
      <w:tr w:rsidR="00DE164E" w:rsidRPr="00076A32" w:rsidTr="008C54EC"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№ п./п.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Наименование заказчика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Место нахождения заказчика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Главный распорядитель средств бюджета муниципального образования</w:t>
            </w:r>
          </w:p>
        </w:tc>
      </w:tr>
      <w:tr w:rsidR="00DE164E" w:rsidRPr="00076A32" w:rsidTr="008C54EC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DE164E" w:rsidRPr="00076A32" w:rsidTr="008C54EC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076A32" w:rsidRDefault="00DE164E" w:rsidP="008C54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76A32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E164E" w:rsidRPr="009233AA" w:rsidRDefault="00DE164E" w:rsidP="00DE164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E164E" w:rsidRPr="009233A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E164E" w:rsidRPr="009233A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E164E" w:rsidRPr="009233A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E164E" w:rsidRDefault="00DE164E" w:rsidP="00DE164E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E164E" w:rsidRDefault="00DE164E" w:rsidP="00DE164E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E164E" w:rsidRPr="004F05D4" w:rsidRDefault="00DE164E" w:rsidP="00DE164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>13.11.2017 г. №65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Pr="00ED0889" w:rsidRDefault="00DE164E" w:rsidP="00DE164E">
      <w:pPr>
        <w:pStyle w:val="4"/>
        <w:shd w:val="clear" w:color="auto" w:fill="auto"/>
        <w:tabs>
          <w:tab w:val="left" w:pos="9639"/>
        </w:tabs>
        <w:spacing w:before="0" w:after="0" w:line="274" w:lineRule="exact"/>
        <w:ind w:left="40" w:right="18" w:firstLine="0"/>
        <w:jc w:val="center"/>
        <w:rPr>
          <w:rFonts w:ascii="Arial" w:hAnsi="Arial" w:cs="Arial"/>
          <w:b/>
          <w:sz w:val="32"/>
          <w:szCs w:val="32"/>
        </w:rPr>
      </w:pPr>
      <w:r w:rsidRPr="00ED0889">
        <w:rPr>
          <w:rFonts w:ascii="Arial" w:hAnsi="Arial" w:cs="Arial"/>
          <w:b/>
          <w:sz w:val="32"/>
          <w:szCs w:val="32"/>
        </w:rPr>
        <w:t>«ОБ УТВЕРЖДЕНИИ МУНИЦИПАЛЬНОЙ ЦЕЛЕВО</w:t>
      </w:r>
      <w:r>
        <w:rPr>
          <w:rFonts w:ascii="Arial" w:hAnsi="Arial" w:cs="Arial"/>
          <w:b/>
          <w:sz w:val="32"/>
          <w:szCs w:val="32"/>
        </w:rPr>
        <w:t>Й</w:t>
      </w:r>
      <w:r w:rsidRPr="00ED0889">
        <w:rPr>
          <w:rFonts w:ascii="Arial" w:hAnsi="Arial" w:cs="Arial"/>
          <w:b/>
          <w:sz w:val="32"/>
          <w:szCs w:val="32"/>
        </w:rPr>
        <w:t xml:space="preserve"> ПРОГРАММЫ «ПОЖАРНАЯ БЕЗОПАСНОСТЬ НА ТЕРРИТОРИИ МУНИЦИПАЛЬНОГО ОБРАЗОВАНИЯ «ХОХОРСК</w:t>
      </w:r>
      <w:proofErr w:type="gramStart"/>
      <w:r w:rsidRPr="00ED0889">
        <w:rPr>
          <w:rFonts w:ascii="Arial" w:hAnsi="Arial" w:cs="Arial"/>
          <w:b/>
          <w:sz w:val="32"/>
          <w:szCs w:val="32"/>
        </w:rPr>
        <w:t>»Б</w:t>
      </w:r>
      <w:proofErr w:type="gramEnd"/>
      <w:r w:rsidRPr="00ED0889">
        <w:rPr>
          <w:rFonts w:ascii="Arial" w:hAnsi="Arial" w:cs="Arial"/>
          <w:b/>
          <w:sz w:val="32"/>
          <w:szCs w:val="32"/>
        </w:rPr>
        <w:t>ОХАНСКОГО РАЙОНА ИРКУТСКОЙ ОБЛАСТИ НА 2018– 2020 ГОДЫ»</w:t>
      </w:r>
    </w:p>
    <w:p w:rsidR="00DE164E" w:rsidRPr="00ED0889" w:rsidRDefault="00DE164E" w:rsidP="00DE164E">
      <w:pPr>
        <w:pStyle w:val="4"/>
        <w:shd w:val="clear" w:color="auto" w:fill="auto"/>
        <w:spacing w:before="0" w:after="287" w:line="278" w:lineRule="exact"/>
        <w:ind w:left="40" w:right="20" w:firstLine="640"/>
        <w:jc w:val="both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pStyle w:val="4"/>
        <w:shd w:val="clear" w:color="auto" w:fill="auto"/>
        <w:spacing w:before="0" w:after="287" w:line="278" w:lineRule="exact"/>
        <w:ind w:left="40" w:right="20" w:firstLine="640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«Хохорск»,</w:t>
      </w:r>
    </w:p>
    <w:p w:rsidR="00DE164E" w:rsidRPr="00ED0889" w:rsidRDefault="00DE164E" w:rsidP="00DE164E">
      <w:pPr>
        <w:pStyle w:val="4"/>
        <w:shd w:val="clear" w:color="auto" w:fill="auto"/>
        <w:spacing w:after="0" w:line="278" w:lineRule="exact"/>
        <w:ind w:left="40" w:right="20" w:firstLine="640"/>
        <w:jc w:val="both"/>
        <w:rPr>
          <w:rFonts w:ascii="Arial" w:hAnsi="Arial" w:cs="Arial"/>
          <w:sz w:val="24"/>
          <w:szCs w:val="24"/>
        </w:rPr>
      </w:pPr>
    </w:p>
    <w:p w:rsidR="00DE164E" w:rsidRPr="00ED0889" w:rsidRDefault="00DE164E" w:rsidP="00DE164E">
      <w:pPr>
        <w:pStyle w:val="4"/>
        <w:shd w:val="clear" w:color="auto" w:fill="auto"/>
        <w:spacing w:after="0" w:line="220" w:lineRule="exact"/>
        <w:ind w:firstLine="0"/>
        <w:jc w:val="center"/>
        <w:rPr>
          <w:rFonts w:ascii="Arial" w:hAnsi="Arial" w:cs="Arial"/>
          <w:sz w:val="32"/>
          <w:szCs w:val="32"/>
        </w:rPr>
      </w:pPr>
      <w:r w:rsidRPr="00ED0889">
        <w:rPr>
          <w:rFonts w:ascii="Arial" w:hAnsi="Arial" w:cs="Arial"/>
          <w:sz w:val="32"/>
          <w:szCs w:val="32"/>
        </w:rPr>
        <w:t>ПОСТАНОВЛЯЕТ</w:t>
      </w:r>
    </w:p>
    <w:p w:rsidR="00DE164E" w:rsidRPr="00ED0889" w:rsidRDefault="00DE164E" w:rsidP="00DE164E">
      <w:pPr>
        <w:pStyle w:val="4"/>
        <w:numPr>
          <w:ilvl w:val="0"/>
          <w:numId w:val="14"/>
        </w:numPr>
        <w:shd w:val="clear" w:color="auto" w:fill="auto"/>
        <w:tabs>
          <w:tab w:val="left" w:pos="924"/>
        </w:tabs>
        <w:spacing w:after="0" w:line="274" w:lineRule="exact"/>
        <w:ind w:left="40" w:right="20" w:firstLine="640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Утвердить муниципальную целевую программу «Пожарная безопасность на территории 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889">
        <w:rPr>
          <w:rFonts w:ascii="Arial" w:hAnsi="Arial" w:cs="Arial"/>
          <w:sz w:val="24"/>
          <w:szCs w:val="24"/>
        </w:rPr>
        <w:t>Боханского</w:t>
      </w:r>
      <w:proofErr w:type="spellEnd"/>
      <w:r w:rsidRPr="00ED0889">
        <w:rPr>
          <w:rFonts w:ascii="Arial" w:hAnsi="Arial" w:cs="Arial"/>
          <w:sz w:val="24"/>
          <w:szCs w:val="24"/>
        </w:rPr>
        <w:t xml:space="preserve"> района Иркутской области на 2018– 2020 годы».</w:t>
      </w:r>
    </w:p>
    <w:p w:rsidR="00DE164E" w:rsidRPr="00ED0889" w:rsidRDefault="00DE164E" w:rsidP="00DE164E">
      <w:pPr>
        <w:pStyle w:val="4"/>
        <w:numPr>
          <w:ilvl w:val="0"/>
          <w:numId w:val="14"/>
        </w:numPr>
        <w:shd w:val="clear" w:color="auto" w:fill="auto"/>
        <w:tabs>
          <w:tab w:val="left" w:pos="924"/>
        </w:tabs>
        <w:spacing w:before="0" w:after="245" w:line="274" w:lineRule="exact"/>
        <w:ind w:left="40" w:firstLine="640"/>
        <w:jc w:val="both"/>
        <w:rPr>
          <w:rFonts w:ascii="Arial" w:hAnsi="Arial" w:cs="Arial"/>
          <w:sz w:val="24"/>
          <w:szCs w:val="24"/>
        </w:rPr>
      </w:pPr>
      <w:proofErr w:type="gramStart"/>
      <w:r w:rsidRPr="00ED08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088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E164E" w:rsidRPr="00ED0889" w:rsidRDefault="00DE164E" w:rsidP="00DE164E">
      <w:pPr>
        <w:pStyle w:val="4"/>
        <w:shd w:val="clear" w:color="auto" w:fill="auto"/>
        <w:tabs>
          <w:tab w:val="left" w:pos="924"/>
        </w:tabs>
        <w:spacing w:before="0" w:after="245" w:line="274" w:lineRule="exact"/>
        <w:ind w:left="680" w:firstLine="0"/>
        <w:jc w:val="both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076A32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Глава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муниципального образования </w:t>
      </w:r>
      <w:r w:rsidRPr="009233A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«Хохорск»</w:t>
      </w:r>
    </w:p>
    <w:p w:rsidR="00DE164E" w:rsidRPr="00076A32" w:rsidRDefault="00DE164E" w:rsidP="00DE164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А.И.Улаханова</w:t>
      </w:r>
    </w:p>
    <w:p w:rsidR="00DE164E" w:rsidRDefault="00DE164E" w:rsidP="00DE164E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6804" w:firstLine="709"/>
        <w:jc w:val="right"/>
        <w:rPr>
          <w:rFonts w:ascii="Courier New" w:hAnsi="Courier New" w:cs="Courier New"/>
        </w:rPr>
      </w:pPr>
    </w:p>
    <w:p w:rsidR="00DE164E" w:rsidRDefault="00DE164E" w:rsidP="00DE164E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5387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 w:rsidRPr="00ED0889">
        <w:rPr>
          <w:rFonts w:ascii="Courier New" w:hAnsi="Courier New" w:cs="Courier New"/>
        </w:rPr>
        <w:t>Утверждена</w:t>
      </w:r>
      <w:proofErr w:type="gramEnd"/>
      <w:r>
        <w:rPr>
          <w:rFonts w:ascii="Courier New" w:hAnsi="Courier New" w:cs="Courier New"/>
        </w:rPr>
        <w:t xml:space="preserve"> постан</w:t>
      </w:r>
      <w:r w:rsidRPr="00ED0889">
        <w:rPr>
          <w:rFonts w:ascii="Courier New" w:hAnsi="Courier New" w:cs="Courier New"/>
        </w:rPr>
        <w:t xml:space="preserve">овлением </w:t>
      </w:r>
      <w:r>
        <w:rPr>
          <w:rFonts w:ascii="Courier New" w:hAnsi="Courier New" w:cs="Courier New"/>
        </w:rPr>
        <w:t xml:space="preserve">             </w:t>
      </w:r>
    </w:p>
    <w:p w:rsidR="00DE164E" w:rsidRDefault="00DE164E" w:rsidP="00DE164E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5387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ED0889">
        <w:rPr>
          <w:rFonts w:ascii="Courier New" w:hAnsi="Courier New" w:cs="Courier New"/>
        </w:rPr>
        <w:t>администрации МО «Хохорск»</w:t>
      </w:r>
    </w:p>
    <w:p w:rsidR="00DE164E" w:rsidRPr="00ED0889" w:rsidRDefault="00DE164E" w:rsidP="00DE164E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6804"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13.11.2017 г. 65</w:t>
      </w:r>
    </w:p>
    <w:p w:rsidR="00DE164E" w:rsidRPr="00ED0889" w:rsidRDefault="00DE164E" w:rsidP="00DE164E">
      <w:pPr>
        <w:pStyle w:val="4"/>
        <w:shd w:val="clear" w:color="auto" w:fill="auto"/>
        <w:tabs>
          <w:tab w:val="left" w:pos="924"/>
        </w:tabs>
        <w:spacing w:before="0" w:after="0" w:line="240" w:lineRule="auto"/>
        <w:ind w:left="6804" w:firstLine="0"/>
        <w:jc w:val="both"/>
        <w:rPr>
          <w:rFonts w:ascii="Arial" w:hAnsi="Arial" w:cs="Arial"/>
          <w:sz w:val="24"/>
          <w:szCs w:val="24"/>
        </w:rPr>
      </w:pPr>
    </w:p>
    <w:p w:rsidR="00DE164E" w:rsidRPr="00ED0889" w:rsidRDefault="00DE164E" w:rsidP="00DE164E">
      <w:pPr>
        <w:pStyle w:val="14"/>
        <w:keepNext/>
        <w:keepLines/>
        <w:shd w:val="clear" w:color="auto" w:fill="auto"/>
        <w:spacing w:before="0" w:after="279"/>
        <w:ind w:firstLine="709"/>
        <w:rPr>
          <w:rFonts w:ascii="Arial" w:hAnsi="Arial" w:cs="Arial"/>
          <w:b w:val="0"/>
          <w:sz w:val="24"/>
          <w:szCs w:val="24"/>
        </w:rPr>
      </w:pPr>
      <w:bookmarkStart w:id="1" w:name="bookmark1"/>
      <w:r w:rsidRPr="00ED0889">
        <w:rPr>
          <w:rFonts w:ascii="Arial" w:hAnsi="Arial" w:cs="Arial"/>
          <w:b w:val="0"/>
          <w:sz w:val="24"/>
          <w:szCs w:val="24"/>
        </w:rPr>
        <w:t xml:space="preserve">Муниципальная целевая программа «Пожарная безопасность на территории муниципального образования «Хохорск» </w:t>
      </w:r>
      <w:proofErr w:type="spellStart"/>
      <w:r w:rsidRPr="00ED0889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Pr="00ED0889">
        <w:rPr>
          <w:rFonts w:ascii="Arial" w:hAnsi="Arial" w:cs="Arial"/>
          <w:b w:val="0"/>
          <w:sz w:val="24"/>
          <w:szCs w:val="24"/>
        </w:rPr>
        <w:t xml:space="preserve"> района Иркутской области на 2018 - 2020 годы»</w:t>
      </w:r>
      <w:bookmarkEnd w:id="1"/>
    </w:p>
    <w:p w:rsidR="00DE164E" w:rsidRPr="00ED0889" w:rsidRDefault="00DE164E" w:rsidP="00DE164E">
      <w:pPr>
        <w:pStyle w:val="36"/>
        <w:shd w:val="clear" w:color="auto" w:fill="auto"/>
        <w:tabs>
          <w:tab w:val="left" w:leader="underscore" w:pos="2029"/>
          <w:tab w:val="left" w:leader="underscore" w:pos="9114"/>
        </w:tabs>
        <w:spacing w:before="0"/>
        <w:ind w:right="58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ED0889">
        <w:rPr>
          <w:rFonts w:ascii="Arial" w:hAnsi="Arial" w:cs="Arial"/>
          <w:b w:val="0"/>
          <w:sz w:val="24"/>
          <w:szCs w:val="24"/>
        </w:rPr>
        <w:t xml:space="preserve">Паспорт муниципальной целевой программы «Пожарная безопасность на территории муниципального образования «Хохорск» </w:t>
      </w:r>
      <w:proofErr w:type="spellStart"/>
      <w:r w:rsidRPr="00ED0889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Pr="00ED0889">
        <w:rPr>
          <w:rFonts w:ascii="Arial" w:hAnsi="Arial" w:cs="Arial"/>
          <w:b w:val="0"/>
          <w:sz w:val="24"/>
          <w:szCs w:val="24"/>
        </w:rPr>
        <w:t xml:space="preserve"> района Иркутской области на 2018 - 2020 годы» (</w:t>
      </w:r>
      <w:proofErr w:type="spellStart"/>
      <w:r w:rsidRPr="00ED0889">
        <w:rPr>
          <w:rFonts w:ascii="Arial" w:hAnsi="Arial" w:cs="Arial"/>
          <w:b w:val="0"/>
          <w:sz w:val="24"/>
          <w:szCs w:val="24"/>
        </w:rPr>
        <w:t>далее-Программа</w:t>
      </w:r>
      <w:proofErr w:type="spellEnd"/>
      <w:r w:rsidRPr="00ED0889">
        <w:rPr>
          <w:rFonts w:ascii="Arial" w:hAnsi="Arial" w:cs="Arial"/>
          <w:b w:val="0"/>
          <w:sz w:val="24"/>
          <w:szCs w:val="24"/>
        </w:rPr>
        <w:t>)</w:t>
      </w:r>
    </w:p>
    <w:p w:rsidR="00DE164E" w:rsidRPr="00ED0889" w:rsidRDefault="00DE164E" w:rsidP="00DE164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6793"/>
      </w:tblGrid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Программы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 xml:space="preserve">«Пожарная безопасность на территории муниципального образования «Хохорск» </w:t>
            </w:r>
            <w:proofErr w:type="spellStart"/>
            <w:r w:rsidRPr="00ED0889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ED0889"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на 2018 - 2020 годы»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Федеральный закон от 21.12.1994 года № 69 «О пожарной безопасности», Федеральный закон от 06.10.2003 года № 131 - ФЗ «Об общих принципах организации местного самоуправления в Российской Федерации»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i/>
                <w:sz w:val="24"/>
                <w:szCs w:val="24"/>
              </w:rPr>
              <w:t>Цель:</w:t>
            </w:r>
            <w:r w:rsidRPr="00ED0889">
              <w:rPr>
                <w:rFonts w:ascii="Arial" w:hAnsi="Arial" w:cs="Arial"/>
                <w:sz w:val="24"/>
                <w:szCs w:val="24"/>
              </w:rPr>
              <w:t xml:space="preserve">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ED0889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ED0889">
              <w:rPr>
                <w:rFonts w:ascii="Arial" w:hAnsi="Arial" w:cs="Arial"/>
                <w:sz w:val="24"/>
                <w:szCs w:val="24"/>
              </w:rPr>
              <w:t>я тушения пожаров.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i/>
                <w:sz w:val="24"/>
                <w:szCs w:val="24"/>
              </w:rPr>
              <w:t>Задачи</w:t>
            </w:r>
            <w:r w:rsidRPr="00ED0889">
              <w:rPr>
                <w:rFonts w:ascii="Arial" w:hAnsi="Arial" w:cs="Arial"/>
                <w:sz w:val="24"/>
                <w:szCs w:val="24"/>
              </w:rPr>
              <w:t xml:space="preserve">: защита жизни и здоровья граждан, обеспечение надлежащего состояния источников противопожарного водоснабжения, обеспечение беспрепятственного проезда пожарной техники  к источникам водоснабжения, организация обучения мерам пожарной безопасности  и пропаганда </w:t>
            </w:r>
            <w:proofErr w:type="spellStart"/>
            <w:proofErr w:type="gramStart"/>
            <w:r w:rsidRPr="00ED0889">
              <w:rPr>
                <w:rFonts w:ascii="Arial" w:hAnsi="Arial" w:cs="Arial"/>
                <w:sz w:val="24"/>
                <w:szCs w:val="24"/>
              </w:rPr>
              <w:t>пожарно</w:t>
            </w:r>
            <w:proofErr w:type="spellEnd"/>
            <w:r w:rsidRPr="00ED0889">
              <w:rPr>
                <w:rFonts w:ascii="Arial" w:hAnsi="Arial" w:cs="Arial"/>
                <w:sz w:val="24"/>
                <w:szCs w:val="24"/>
              </w:rPr>
              <w:t>- технических</w:t>
            </w:r>
            <w:proofErr w:type="gramEnd"/>
            <w:r w:rsidRPr="00ED0889">
              <w:rPr>
                <w:rFonts w:ascii="Arial" w:hAnsi="Arial" w:cs="Arial"/>
                <w:sz w:val="24"/>
                <w:szCs w:val="24"/>
              </w:rPr>
              <w:t xml:space="preserve"> знаний, социальное и экономическое стимулирование участия граждан и организаций в добровольной пожарной охране, в т.ч. участие в борьбе с пожарами. 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Мероприятия Программы будут осуществляться в период с 2018 по 2020 годы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Общий объем средств, направленных на реализацию программных мероприятий, составляет 28,5тыс. руб. из бюджета муниципального образования «Хохорск», в том числе: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2018 г.- 9,5 тыс. руб.,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 xml:space="preserve">2019г.- 9,5 тыс. руб., 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2020 г.- 9,5тыс. руб.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 xml:space="preserve">Объемы финансирования программы подлежат ежегодной корректировки с учетом возможностей </w:t>
            </w:r>
            <w:r w:rsidRPr="00ED0889">
              <w:rPr>
                <w:rFonts w:ascii="Arial" w:hAnsi="Arial" w:cs="Arial"/>
                <w:sz w:val="24"/>
                <w:szCs w:val="24"/>
              </w:rPr>
              <w:lastRenderedPageBreak/>
              <w:t>местного бюджета.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-Постоянное снижение общего количества пожаров и гибели людей;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-ликвидация пожаров в короткие сроки без наступления тяжких последствий;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-снижение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-снижение размеров общего материального ущерба, нанесенного пожарами;</w:t>
            </w:r>
          </w:p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-участие общественности в профилактических мероприятиях по предупреждению пожаров и гибели людей.</w:t>
            </w:r>
          </w:p>
        </w:tc>
      </w:tr>
      <w:tr w:rsidR="00DE164E" w:rsidRPr="00ED0889" w:rsidTr="008C54EC">
        <w:tc>
          <w:tcPr>
            <w:tcW w:w="3085" w:type="dxa"/>
          </w:tcPr>
          <w:p w:rsidR="00DE164E" w:rsidRPr="00ED088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088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D0889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17" w:type="dxa"/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 xml:space="preserve">Управление и </w:t>
            </w:r>
            <w:proofErr w:type="gramStart"/>
            <w:r w:rsidRPr="00ED088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D0889">
              <w:rPr>
                <w:rFonts w:ascii="Arial" w:hAnsi="Arial" w:cs="Arial"/>
                <w:sz w:val="24"/>
                <w:szCs w:val="24"/>
              </w:rPr>
              <w:t xml:space="preserve"> исполнением муниципальной целевой программы осуществляет глава муниципального образования «Хохорск»</w:t>
            </w:r>
          </w:p>
        </w:tc>
      </w:tr>
    </w:tbl>
    <w:p w:rsidR="00DE164E" w:rsidRPr="00ED0889" w:rsidRDefault="00DE164E" w:rsidP="00DE164E">
      <w:pPr>
        <w:rPr>
          <w:rFonts w:ascii="Arial" w:hAnsi="Arial" w:cs="Arial"/>
          <w:sz w:val="24"/>
          <w:szCs w:val="24"/>
        </w:rPr>
      </w:pPr>
    </w:p>
    <w:p w:rsidR="00DE164E" w:rsidRPr="00ED0889" w:rsidRDefault="00DE164E" w:rsidP="00DE164E">
      <w:pPr>
        <w:pStyle w:val="36"/>
        <w:numPr>
          <w:ilvl w:val="0"/>
          <w:numId w:val="16"/>
        </w:numPr>
        <w:shd w:val="clear" w:color="auto" w:fill="auto"/>
        <w:tabs>
          <w:tab w:val="left" w:pos="1070"/>
        </w:tabs>
        <w:spacing w:before="292" w:after="10" w:line="220" w:lineRule="exact"/>
        <w:ind w:left="160" w:firstLine="680"/>
        <w:jc w:val="center"/>
        <w:rPr>
          <w:rFonts w:ascii="Arial" w:hAnsi="Arial" w:cs="Arial"/>
          <w:b w:val="0"/>
          <w:sz w:val="24"/>
          <w:szCs w:val="24"/>
        </w:rPr>
      </w:pPr>
      <w:r w:rsidRPr="00ED0889">
        <w:rPr>
          <w:rFonts w:ascii="Arial" w:hAnsi="Arial" w:cs="Arial"/>
          <w:b w:val="0"/>
          <w:sz w:val="24"/>
          <w:szCs w:val="24"/>
        </w:rPr>
        <w:t>Характеристика проблемы и обоснование необходимости её решения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ED0889">
        <w:rPr>
          <w:rFonts w:ascii="Arial" w:hAnsi="Arial" w:cs="Arial"/>
          <w:b w:val="0"/>
          <w:sz w:val="24"/>
          <w:szCs w:val="24"/>
        </w:rPr>
        <w:t>программными методами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left="160" w:right="220" w:firstLine="680"/>
        <w:rPr>
          <w:rFonts w:ascii="Arial" w:hAnsi="Arial" w:cs="Arial"/>
          <w:sz w:val="24"/>
          <w:szCs w:val="24"/>
        </w:rPr>
      </w:pPr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 экономического развития сельского поселения.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DE164E" w:rsidRPr="00ED0889" w:rsidRDefault="00DE164E" w:rsidP="00DE164E">
      <w:pPr>
        <w:pStyle w:val="4"/>
        <w:shd w:val="clear" w:color="auto" w:fill="auto"/>
        <w:spacing w:before="0" w:after="343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«Пожарная безопасность на территории муниципального образования «Хохорск» </w:t>
      </w:r>
      <w:proofErr w:type="spellStart"/>
      <w:r w:rsidRPr="00ED0889">
        <w:rPr>
          <w:rFonts w:ascii="Arial" w:hAnsi="Arial" w:cs="Arial"/>
          <w:sz w:val="24"/>
          <w:szCs w:val="24"/>
        </w:rPr>
        <w:t>Боханского</w:t>
      </w:r>
      <w:proofErr w:type="spellEnd"/>
      <w:r w:rsidRPr="00ED0889">
        <w:rPr>
          <w:rFonts w:ascii="Arial" w:hAnsi="Arial" w:cs="Arial"/>
          <w:sz w:val="24"/>
          <w:szCs w:val="24"/>
        </w:rPr>
        <w:t xml:space="preserve"> района Иркутской области на 2018 - 2020 годы».</w:t>
      </w:r>
    </w:p>
    <w:p w:rsidR="00DE164E" w:rsidRPr="00ED0889" w:rsidRDefault="00DE164E" w:rsidP="00DE164E">
      <w:pPr>
        <w:pStyle w:val="36"/>
        <w:numPr>
          <w:ilvl w:val="0"/>
          <w:numId w:val="16"/>
        </w:numPr>
        <w:shd w:val="clear" w:color="auto" w:fill="auto"/>
        <w:tabs>
          <w:tab w:val="left" w:pos="3465"/>
        </w:tabs>
        <w:spacing w:before="0" w:after="205" w:line="220" w:lineRule="exact"/>
        <w:ind w:left="3220"/>
        <w:jc w:val="both"/>
        <w:rPr>
          <w:rFonts w:ascii="Arial" w:hAnsi="Arial" w:cs="Arial"/>
          <w:b w:val="0"/>
          <w:sz w:val="24"/>
          <w:szCs w:val="24"/>
        </w:rPr>
      </w:pPr>
      <w:r w:rsidRPr="00ED0889">
        <w:rPr>
          <w:rFonts w:ascii="Arial" w:hAnsi="Arial" w:cs="Arial"/>
          <w:b w:val="0"/>
          <w:sz w:val="24"/>
          <w:szCs w:val="24"/>
        </w:rPr>
        <w:t>Цели и задачи Программы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 xml:space="preserve"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</w:t>
      </w:r>
      <w:r w:rsidRPr="00ED0889">
        <w:rPr>
          <w:rFonts w:ascii="Arial" w:hAnsi="Arial" w:cs="Arial"/>
          <w:sz w:val="24"/>
          <w:szCs w:val="24"/>
        </w:rPr>
        <w:lastRenderedPageBreak/>
        <w:t>от пожаров.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 xml:space="preserve">В рамках Программы должны быть решены основные задачи: </w:t>
      </w:r>
    </w:p>
    <w:p w:rsidR="00DE164E" w:rsidRPr="00ED0889" w:rsidRDefault="00DE164E" w:rsidP="00DE164E">
      <w:pPr>
        <w:pStyle w:val="4"/>
        <w:numPr>
          <w:ilvl w:val="0"/>
          <w:numId w:val="17"/>
        </w:numPr>
        <w:shd w:val="clear" w:color="auto" w:fill="auto"/>
        <w:spacing w:before="0" w:after="0" w:line="274" w:lineRule="exact"/>
        <w:ind w:right="18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защита жизни и здоровья граждан;</w:t>
      </w:r>
    </w:p>
    <w:p w:rsidR="00DE164E" w:rsidRPr="00ED0889" w:rsidRDefault="00DE164E" w:rsidP="00DE164E">
      <w:pPr>
        <w:pStyle w:val="4"/>
        <w:numPr>
          <w:ilvl w:val="0"/>
          <w:numId w:val="17"/>
        </w:numPr>
        <w:shd w:val="clear" w:color="auto" w:fill="auto"/>
        <w:spacing w:before="0" w:after="0" w:line="274" w:lineRule="exact"/>
        <w:ind w:right="18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организация обучения мерам пожарной безопасности и пропаганда пожарно-технических знаний;</w:t>
      </w:r>
    </w:p>
    <w:p w:rsidR="00DE164E" w:rsidRPr="00ED0889" w:rsidRDefault="00DE164E" w:rsidP="00DE164E">
      <w:pPr>
        <w:pStyle w:val="4"/>
        <w:numPr>
          <w:ilvl w:val="0"/>
          <w:numId w:val="17"/>
        </w:numPr>
        <w:shd w:val="clear" w:color="auto" w:fill="auto"/>
        <w:spacing w:before="0" w:after="0" w:line="274" w:lineRule="exact"/>
        <w:ind w:right="18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водоснабжения;</w:t>
      </w:r>
    </w:p>
    <w:p w:rsidR="00DE164E" w:rsidRPr="00ED0889" w:rsidRDefault="00DE164E" w:rsidP="00DE164E">
      <w:pPr>
        <w:pStyle w:val="4"/>
        <w:numPr>
          <w:ilvl w:val="0"/>
          <w:numId w:val="17"/>
        </w:numPr>
        <w:shd w:val="clear" w:color="auto" w:fill="auto"/>
        <w:spacing w:before="0" w:after="0" w:line="274" w:lineRule="exact"/>
        <w:ind w:right="18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обеспечение беспрепятственного проезда пожарной техники к месту пожара;</w:t>
      </w:r>
    </w:p>
    <w:p w:rsidR="00DE164E" w:rsidRPr="00ED0889" w:rsidRDefault="00DE164E" w:rsidP="00DE164E">
      <w:pPr>
        <w:pStyle w:val="4"/>
        <w:numPr>
          <w:ilvl w:val="0"/>
          <w:numId w:val="17"/>
        </w:numPr>
        <w:shd w:val="clear" w:color="auto" w:fill="auto"/>
        <w:spacing w:before="0" w:after="0" w:line="274" w:lineRule="exact"/>
        <w:ind w:right="18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социальное и экономическое стимулирование участие граждан и организаций в добровольной пожарной охране, в т.ч. участие в борьбе с пожарами.</w:t>
      </w:r>
    </w:p>
    <w:p w:rsidR="00DE164E" w:rsidRPr="00ED0889" w:rsidRDefault="00DE164E" w:rsidP="00DE164E">
      <w:pPr>
        <w:pStyle w:val="4"/>
        <w:shd w:val="clear" w:color="auto" w:fill="auto"/>
        <w:spacing w:before="0" w:after="283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Перечень мероприятий Программы, финансируемых за счет средств бюджета муниципального образования «Хохорск», приведен в приложении № 1.</w:t>
      </w:r>
    </w:p>
    <w:p w:rsidR="00DE164E" w:rsidRPr="00ED0889" w:rsidRDefault="00DE164E" w:rsidP="00DE164E">
      <w:pPr>
        <w:pStyle w:val="38"/>
        <w:keepNext/>
        <w:keepLines/>
        <w:shd w:val="clear" w:color="auto" w:fill="auto"/>
        <w:tabs>
          <w:tab w:val="left" w:pos="2454"/>
        </w:tabs>
        <w:spacing w:before="0" w:after="206" w:line="220" w:lineRule="exact"/>
        <w:ind w:right="18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2" w:name="bookmark2"/>
      <w:r w:rsidRPr="00ED0889">
        <w:rPr>
          <w:rFonts w:ascii="Arial" w:hAnsi="Arial" w:cs="Arial"/>
          <w:b w:val="0"/>
          <w:sz w:val="24"/>
          <w:szCs w:val="24"/>
        </w:rPr>
        <w:t>3.Механизм реализации и управления Программой</w:t>
      </w:r>
      <w:bookmarkEnd w:id="2"/>
    </w:p>
    <w:p w:rsidR="00DE164E" w:rsidRPr="00ED0889" w:rsidRDefault="00DE164E" w:rsidP="00DE164E">
      <w:pPr>
        <w:pStyle w:val="4"/>
        <w:shd w:val="clear" w:color="auto" w:fill="auto"/>
        <w:spacing w:before="0" w:after="287" w:line="278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DE164E" w:rsidRPr="00ED0889" w:rsidRDefault="00DE164E" w:rsidP="00DE164E">
      <w:pPr>
        <w:pStyle w:val="38"/>
        <w:keepNext/>
        <w:keepLines/>
        <w:shd w:val="clear" w:color="auto" w:fill="auto"/>
        <w:tabs>
          <w:tab w:val="left" w:pos="908"/>
        </w:tabs>
        <w:spacing w:before="0" w:after="210" w:line="220" w:lineRule="exact"/>
        <w:ind w:right="18" w:firstLine="709"/>
        <w:jc w:val="center"/>
        <w:rPr>
          <w:rFonts w:ascii="Arial" w:hAnsi="Arial" w:cs="Arial"/>
          <w:b w:val="0"/>
          <w:sz w:val="24"/>
          <w:szCs w:val="24"/>
        </w:rPr>
      </w:pPr>
      <w:bookmarkStart w:id="3" w:name="bookmark3"/>
      <w:r w:rsidRPr="00ED0889">
        <w:rPr>
          <w:rFonts w:ascii="Arial" w:hAnsi="Arial" w:cs="Arial"/>
          <w:b w:val="0"/>
          <w:sz w:val="24"/>
          <w:szCs w:val="24"/>
        </w:rPr>
        <w:t>4.Ожидаемые результаты от реализации программных мероприятий</w:t>
      </w:r>
      <w:bookmarkEnd w:id="3"/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В ходе реализации Программы в муниципальном образовании «Хохорск»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«Хохорск».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DE164E" w:rsidRPr="00ED0889" w:rsidRDefault="00DE164E" w:rsidP="00DE164E">
      <w:pPr>
        <w:pStyle w:val="4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снижение рисков пожаров и смягчения возможных их последствий;</w:t>
      </w:r>
    </w:p>
    <w:p w:rsidR="00DE164E" w:rsidRPr="00ED0889" w:rsidRDefault="00DE164E" w:rsidP="00DE164E">
      <w:pPr>
        <w:pStyle w:val="4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повышение безопасности населения и защищенности от угроз пожаров;</w:t>
      </w:r>
    </w:p>
    <w:p w:rsidR="00DE164E" w:rsidRPr="00ED0889" w:rsidRDefault="00DE164E" w:rsidP="00DE164E">
      <w:pPr>
        <w:pStyle w:val="4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 xml:space="preserve">выполнение требований пожарной безопасности, предписаний отдела надзорной деятельности по </w:t>
      </w:r>
      <w:proofErr w:type="spellStart"/>
      <w:r w:rsidRPr="00ED0889">
        <w:rPr>
          <w:rFonts w:ascii="Arial" w:hAnsi="Arial" w:cs="Arial"/>
          <w:sz w:val="24"/>
          <w:szCs w:val="24"/>
        </w:rPr>
        <w:t>Боханскому</w:t>
      </w:r>
      <w:proofErr w:type="spellEnd"/>
      <w:r w:rsidRPr="00ED0889">
        <w:rPr>
          <w:rFonts w:ascii="Arial" w:hAnsi="Arial" w:cs="Arial"/>
          <w:sz w:val="24"/>
          <w:szCs w:val="24"/>
        </w:rPr>
        <w:t xml:space="preserve"> району;</w:t>
      </w:r>
    </w:p>
    <w:p w:rsidR="00DE164E" w:rsidRPr="00ED0889" w:rsidRDefault="00DE164E" w:rsidP="00DE164E">
      <w:pPr>
        <w:pStyle w:val="4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0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создание эффективной системы пожарной безопасности;</w:t>
      </w:r>
    </w:p>
    <w:p w:rsidR="00DE164E" w:rsidRPr="00ED0889" w:rsidRDefault="00DE164E" w:rsidP="00DE164E">
      <w:pPr>
        <w:pStyle w:val="4"/>
        <w:numPr>
          <w:ilvl w:val="0"/>
          <w:numId w:val="15"/>
        </w:numPr>
        <w:shd w:val="clear" w:color="auto" w:fill="auto"/>
        <w:tabs>
          <w:tab w:val="left" w:pos="908"/>
        </w:tabs>
        <w:spacing w:before="0" w:after="283" w:line="274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повышение культуры и уровня знаний населения, при обеспечении требуемого уровня пожарной безопасности людей.</w:t>
      </w:r>
    </w:p>
    <w:p w:rsidR="00DE164E" w:rsidRPr="00ED0889" w:rsidRDefault="00DE164E" w:rsidP="00DE164E">
      <w:pPr>
        <w:pStyle w:val="38"/>
        <w:keepNext/>
        <w:keepLines/>
        <w:shd w:val="clear" w:color="auto" w:fill="auto"/>
        <w:spacing w:before="0" w:after="201" w:line="220" w:lineRule="exact"/>
        <w:ind w:right="18" w:firstLine="709"/>
        <w:rPr>
          <w:rFonts w:ascii="Arial" w:hAnsi="Arial" w:cs="Arial"/>
          <w:b w:val="0"/>
          <w:sz w:val="24"/>
          <w:szCs w:val="24"/>
        </w:rPr>
      </w:pPr>
      <w:bookmarkStart w:id="4" w:name="bookmark4"/>
      <w:r w:rsidRPr="00ED0889">
        <w:rPr>
          <w:rFonts w:ascii="Arial" w:hAnsi="Arial" w:cs="Arial"/>
          <w:b w:val="0"/>
          <w:sz w:val="24"/>
          <w:szCs w:val="24"/>
        </w:rPr>
        <w:t xml:space="preserve">5. Организация управления за реализацией Программы и </w:t>
      </w:r>
      <w:proofErr w:type="gramStart"/>
      <w:r w:rsidRPr="00ED0889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D0889">
        <w:rPr>
          <w:rFonts w:ascii="Arial" w:hAnsi="Arial" w:cs="Arial"/>
          <w:b w:val="0"/>
          <w:sz w:val="24"/>
          <w:szCs w:val="24"/>
        </w:rPr>
        <w:t xml:space="preserve"> ходом ее выполнения</w:t>
      </w:r>
      <w:bookmarkEnd w:id="4"/>
    </w:p>
    <w:p w:rsidR="00DE164E" w:rsidRPr="00ED0889" w:rsidRDefault="00DE164E" w:rsidP="00DE164E">
      <w:pPr>
        <w:pStyle w:val="4"/>
        <w:shd w:val="clear" w:color="auto" w:fill="auto"/>
        <w:spacing w:before="0" w:after="0" w:line="278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Управление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ED0889">
        <w:rPr>
          <w:rFonts w:ascii="Arial" w:hAnsi="Arial" w:cs="Arial"/>
          <w:sz w:val="24"/>
          <w:szCs w:val="24"/>
        </w:rPr>
        <w:t xml:space="preserve">процессом реализации Программы осуществляется заказчиком Программы, </w:t>
      </w:r>
      <w:proofErr w:type="gramStart"/>
      <w:r w:rsidRPr="00ED08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0889">
        <w:rPr>
          <w:rFonts w:ascii="Arial" w:hAnsi="Arial" w:cs="Arial"/>
          <w:sz w:val="24"/>
          <w:szCs w:val="24"/>
        </w:rPr>
        <w:t xml:space="preserve"> ходом выполнения Программы осуществляют:</w:t>
      </w:r>
    </w:p>
    <w:p w:rsidR="00DE164E" w:rsidRPr="00ED0889" w:rsidRDefault="00DE164E" w:rsidP="00DE164E">
      <w:pPr>
        <w:pStyle w:val="4"/>
        <w:numPr>
          <w:ilvl w:val="0"/>
          <w:numId w:val="15"/>
        </w:numPr>
        <w:shd w:val="clear" w:color="auto" w:fill="auto"/>
        <w:tabs>
          <w:tab w:val="left" w:pos="220"/>
        </w:tabs>
        <w:spacing w:before="0" w:after="0" w:line="278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глава администрации муниципального образования «Хохорск»;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8" w:lineRule="exact"/>
        <w:ind w:right="18" w:firstLine="709"/>
        <w:jc w:val="both"/>
        <w:rPr>
          <w:rFonts w:ascii="Arial" w:hAnsi="Arial" w:cs="Arial"/>
          <w:sz w:val="24"/>
          <w:szCs w:val="24"/>
        </w:rPr>
      </w:pPr>
      <w:r w:rsidRPr="00ED0889">
        <w:rPr>
          <w:rFonts w:ascii="Arial" w:hAnsi="Arial" w:cs="Arial"/>
          <w:sz w:val="24"/>
          <w:szCs w:val="24"/>
        </w:rPr>
        <w:t>-</w:t>
      </w:r>
      <w:r w:rsidRPr="00ED0889">
        <w:rPr>
          <w:rFonts w:ascii="Arial" w:hAnsi="Arial" w:cs="Arial"/>
          <w:sz w:val="24"/>
          <w:szCs w:val="24"/>
        </w:rPr>
        <w:tab/>
        <w:t>иные государственные органы в соответствии с их компетенцией, определенной законодательством.</w:t>
      </w:r>
    </w:p>
    <w:p w:rsidR="00DE164E" w:rsidRPr="00ED0889" w:rsidRDefault="00DE164E" w:rsidP="00DE164E">
      <w:pPr>
        <w:pStyle w:val="4"/>
        <w:shd w:val="clear" w:color="auto" w:fill="auto"/>
        <w:spacing w:before="0" w:after="0" w:line="278" w:lineRule="exact"/>
        <w:ind w:right="18" w:firstLine="709"/>
        <w:jc w:val="both"/>
        <w:rPr>
          <w:rFonts w:ascii="Arial" w:hAnsi="Arial" w:cs="Arial"/>
          <w:sz w:val="24"/>
          <w:szCs w:val="24"/>
        </w:rPr>
        <w:sectPr w:rsidR="00DE164E" w:rsidRPr="00ED0889" w:rsidSect="00ED0889">
          <w:pgSz w:w="11909" w:h="16838"/>
          <w:pgMar w:top="1189" w:right="994" w:bottom="1213" w:left="1258" w:header="0" w:footer="3" w:gutter="0"/>
          <w:cols w:space="720"/>
          <w:noEndnote/>
          <w:docGrid w:linePitch="360"/>
        </w:sectPr>
      </w:pPr>
      <w:r w:rsidRPr="00ED0889">
        <w:rPr>
          <w:rFonts w:ascii="Arial" w:hAnsi="Arial" w:cs="Arial"/>
          <w:sz w:val="24"/>
          <w:szCs w:val="24"/>
        </w:rPr>
        <w:t>По итогам реализации Программы заместитель главы администрации муниципального образования «Хохорск», ответственный за выполнение Программы, представляет обобщенную информацию о ходе реализации мероприятий Программы главе администрации муниципального образования.</w:t>
      </w:r>
    </w:p>
    <w:p w:rsidR="00DE164E" w:rsidRPr="00ED0889" w:rsidRDefault="00DE164E" w:rsidP="00DE164E">
      <w:pPr>
        <w:pStyle w:val="36"/>
        <w:shd w:val="clear" w:color="auto" w:fill="auto"/>
        <w:spacing w:before="0"/>
        <w:ind w:left="100" w:right="100" w:firstLine="460"/>
        <w:jc w:val="right"/>
        <w:rPr>
          <w:rStyle w:val="3Exact"/>
          <w:rFonts w:ascii="Courier New" w:eastAsiaTheme="minorHAnsi" w:hAnsi="Courier New" w:cs="Courier New"/>
          <w:bCs/>
          <w:sz w:val="22"/>
          <w:szCs w:val="22"/>
        </w:rPr>
      </w:pPr>
      <w:r w:rsidRPr="00ED0889">
        <w:rPr>
          <w:rStyle w:val="3Exact"/>
          <w:rFonts w:ascii="Courier New" w:eastAsiaTheme="minorHAnsi" w:hAnsi="Courier New" w:cs="Courier New"/>
          <w:sz w:val="22"/>
          <w:szCs w:val="22"/>
        </w:rPr>
        <w:lastRenderedPageBreak/>
        <w:t>Приложение №1</w:t>
      </w:r>
    </w:p>
    <w:p w:rsidR="00DE164E" w:rsidRPr="00D12D79" w:rsidRDefault="00DE164E" w:rsidP="00DE164E">
      <w:pPr>
        <w:pStyle w:val="36"/>
        <w:shd w:val="clear" w:color="auto" w:fill="auto"/>
        <w:spacing w:before="0"/>
        <w:ind w:left="100" w:right="100" w:firstLine="460"/>
        <w:jc w:val="right"/>
        <w:rPr>
          <w:rStyle w:val="3Exact"/>
          <w:rFonts w:eastAsiaTheme="minorHAnsi"/>
          <w:bCs/>
          <w:sz w:val="28"/>
          <w:szCs w:val="28"/>
        </w:rPr>
      </w:pPr>
    </w:p>
    <w:p w:rsidR="00DE164E" w:rsidRPr="00ED0889" w:rsidRDefault="00DE164E" w:rsidP="00DE164E">
      <w:pPr>
        <w:pStyle w:val="36"/>
        <w:shd w:val="clear" w:color="auto" w:fill="auto"/>
        <w:spacing w:before="0"/>
        <w:ind w:left="100" w:right="100" w:firstLine="460"/>
        <w:jc w:val="center"/>
        <w:rPr>
          <w:rFonts w:ascii="Arial" w:hAnsi="Arial" w:cs="Arial"/>
          <w:sz w:val="24"/>
          <w:szCs w:val="24"/>
        </w:rPr>
      </w:pPr>
      <w:r w:rsidRPr="00ED0889">
        <w:rPr>
          <w:rStyle w:val="3Exact"/>
          <w:rFonts w:ascii="Arial" w:eastAsiaTheme="minorHAnsi" w:hAnsi="Arial" w:cs="Arial"/>
          <w:sz w:val="24"/>
          <w:szCs w:val="24"/>
        </w:rPr>
        <w:t xml:space="preserve">Перечень мероприятий муниципальной целевой программы «Пожарная безопасность на территории муниципального образования «Хохорск» </w:t>
      </w:r>
      <w:proofErr w:type="spellStart"/>
      <w:r w:rsidRPr="00ED0889">
        <w:rPr>
          <w:rStyle w:val="3Exact"/>
          <w:rFonts w:ascii="Arial" w:eastAsiaTheme="minorHAnsi" w:hAnsi="Arial" w:cs="Arial"/>
          <w:sz w:val="24"/>
          <w:szCs w:val="24"/>
        </w:rPr>
        <w:t>Боханского</w:t>
      </w:r>
      <w:proofErr w:type="spellEnd"/>
      <w:r w:rsidRPr="00ED0889">
        <w:rPr>
          <w:rStyle w:val="3Exact"/>
          <w:rFonts w:ascii="Arial" w:eastAsiaTheme="minorHAnsi" w:hAnsi="Arial" w:cs="Arial"/>
          <w:sz w:val="24"/>
          <w:szCs w:val="24"/>
        </w:rPr>
        <w:t xml:space="preserve"> района Иркутской области на 2018 - 2020 годы», финансируемых за счёт средств бюджета муниципального образования «Хохорск»</w:t>
      </w:r>
    </w:p>
    <w:p w:rsidR="00DE164E" w:rsidRDefault="00DE164E" w:rsidP="00DE164E">
      <w:pPr>
        <w:spacing w:line="36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943"/>
        <w:gridCol w:w="1275"/>
        <w:gridCol w:w="1054"/>
        <w:gridCol w:w="1029"/>
        <w:gridCol w:w="921"/>
        <w:gridCol w:w="1135"/>
      </w:tblGrid>
      <w:tr w:rsidR="00DE164E" w:rsidTr="008C54EC">
        <w:trPr>
          <w:trHeight w:val="210"/>
        </w:trPr>
        <w:tc>
          <w:tcPr>
            <w:tcW w:w="560" w:type="dxa"/>
            <w:vMerge w:val="restart"/>
            <w:tcBorders>
              <w:right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088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0889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D088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3" w:type="dxa"/>
            <w:vMerge w:val="restart"/>
            <w:tcBorders>
              <w:left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054" w:type="dxa"/>
            <w:vMerge w:val="restart"/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(тыс. руб.)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ED0889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ED0889">
              <w:rPr>
                <w:rFonts w:ascii="Arial" w:hAnsi="Arial" w:cs="Arial"/>
                <w:b/>
                <w:sz w:val="24"/>
                <w:szCs w:val="24"/>
              </w:rPr>
              <w:t>уб.)</w:t>
            </w:r>
          </w:p>
        </w:tc>
      </w:tr>
      <w:tr w:rsidR="00DE164E" w:rsidTr="008C54EC">
        <w:trPr>
          <w:trHeight w:val="150"/>
        </w:trPr>
        <w:tc>
          <w:tcPr>
            <w:tcW w:w="560" w:type="dxa"/>
            <w:vMerge/>
            <w:tcBorders>
              <w:right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43" w:type="dxa"/>
            <w:vMerge/>
            <w:tcBorders>
              <w:left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DE164E" w:rsidRPr="00ED088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0889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DE164E" w:rsidTr="008C54EC">
        <w:tc>
          <w:tcPr>
            <w:tcW w:w="560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 xml:space="preserve">Закупка первичных средств пожаротушения, оборудование пожарных щитов, проверка и перезарядка огнетушителей </w:t>
            </w:r>
          </w:p>
        </w:tc>
        <w:tc>
          <w:tcPr>
            <w:tcW w:w="127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054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164E" w:rsidTr="008C54EC">
        <w:tc>
          <w:tcPr>
            <w:tcW w:w="560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Оказание поддержки добровольным пожарным дружинам</w:t>
            </w:r>
          </w:p>
        </w:tc>
        <w:tc>
          <w:tcPr>
            <w:tcW w:w="127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054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164E" w:rsidTr="008C54EC">
        <w:tc>
          <w:tcPr>
            <w:tcW w:w="560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Распространение противопожарной пропаганды как целенаправленное информирование населения о проблемах и путях обеспечения пожарной безопасности.</w:t>
            </w:r>
          </w:p>
        </w:tc>
        <w:tc>
          <w:tcPr>
            <w:tcW w:w="127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054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DE164E" w:rsidTr="008C54EC">
        <w:tc>
          <w:tcPr>
            <w:tcW w:w="560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Содержание в исправном состоянии в любое время года НВБ, пожарных гидрантов и водоемов;</w:t>
            </w:r>
          </w:p>
        </w:tc>
        <w:tc>
          <w:tcPr>
            <w:tcW w:w="127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054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E164E" w:rsidTr="008C54EC">
        <w:trPr>
          <w:trHeight w:val="2402"/>
        </w:trPr>
        <w:tc>
          <w:tcPr>
            <w:tcW w:w="560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127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2018-2020</w:t>
            </w:r>
          </w:p>
        </w:tc>
        <w:tc>
          <w:tcPr>
            <w:tcW w:w="1054" w:type="dxa"/>
          </w:tcPr>
          <w:p w:rsidR="00DE164E" w:rsidRPr="00ED0889" w:rsidRDefault="00DE164E" w:rsidP="008C54EC">
            <w:pPr>
              <w:spacing w:line="3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Без материальных затрат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64E" w:rsidTr="008C54EC">
        <w:tc>
          <w:tcPr>
            <w:tcW w:w="560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3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28,5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  <w:tc>
          <w:tcPr>
            <w:tcW w:w="1135" w:type="dxa"/>
          </w:tcPr>
          <w:p w:rsidR="00DE164E" w:rsidRPr="00ED0889" w:rsidRDefault="00DE164E" w:rsidP="008C54EC">
            <w:pPr>
              <w:spacing w:line="36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889">
              <w:rPr>
                <w:rFonts w:ascii="Arial" w:hAnsi="Arial" w:cs="Arial"/>
                <w:sz w:val="24"/>
                <w:szCs w:val="24"/>
              </w:rPr>
              <w:t>9,5</w:t>
            </w:r>
          </w:p>
        </w:tc>
      </w:tr>
    </w:tbl>
    <w:p w:rsidR="00DE164E" w:rsidRDefault="00DE164E" w:rsidP="00DE164E">
      <w:pPr>
        <w:spacing w:line="360" w:lineRule="exact"/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E164E" w:rsidRPr="004F05D4" w:rsidRDefault="00DE164E" w:rsidP="00DE164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15.11.2017 г. №66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Pr="00BA5F17" w:rsidRDefault="00DE164E" w:rsidP="00DE164E">
      <w:pPr>
        <w:spacing w:before="195" w:after="195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BA5F17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10 декабря 1995 года № 196-ФЗ «О безопасности дорожного движения», на основании проекта организации дорожного движения на автомобильных дорогах местного значения в населенных пунктах муниципального образования «Хохорск», в целях обеспечения безопасности дорожного движения в муниципальном образовании «Хохорск»,</w:t>
      </w:r>
    </w:p>
    <w:p w:rsidR="00DE164E" w:rsidRPr="00A11320" w:rsidRDefault="00DE164E" w:rsidP="00DE164E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32"/>
          <w:szCs w:val="32"/>
        </w:rPr>
      </w:pPr>
      <w:r w:rsidRPr="00A11320">
        <w:rPr>
          <w:rFonts w:ascii="Arial" w:eastAsia="Times New Roman" w:hAnsi="Arial" w:cs="Arial"/>
          <w:b/>
          <w:bCs/>
          <w:sz w:val="32"/>
          <w:szCs w:val="32"/>
        </w:rPr>
        <w:t>ПОСТАНОВЛЯ</w:t>
      </w:r>
      <w:r>
        <w:rPr>
          <w:rFonts w:ascii="Arial" w:eastAsia="Times New Roman" w:hAnsi="Arial" w:cs="Arial"/>
          <w:b/>
          <w:bCs/>
          <w:sz w:val="32"/>
          <w:szCs w:val="32"/>
        </w:rPr>
        <w:t>ЕТ</w:t>
      </w:r>
      <w:r w:rsidRPr="00A11320">
        <w:rPr>
          <w:rFonts w:ascii="Arial" w:eastAsia="Times New Roman" w:hAnsi="Arial" w:cs="Arial"/>
          <w:b/>
          <w:bCs/>
          <w:sz w:val="32"/>
          <w:szCs w:val="32"/>
        </w:rPr>
        <w:t>:</w:t>
      </w:r>
      <w:r w:rsidRPr="00A11320">
        <w:rPr>
          <w:rFonts w:ascii="Arial" w:eastAsia="Times New Roman" w:hAnsi="Arial" w:cs="Arial"/>
          <w:sz w:val="32"/>
          <w:szCs w:val="32"/>
        </w:rPr>
        <w:t> </w:t>
      </w:r>
    </w:p>
    <w:p w:rsidR="00DE164E" w:rsidRPr="00BA5F17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color w:val="303F50"/>
          <w:sz w:val="20"/>
          <w:szCs w:val="20"/>
        </w:rPr>
      </w:pPr>
      <w:r w:rsidRPr="00BA5F17">
        <w:rPr>
          <w:rFonts w:ascii="Arial" w:eastAsia="Times New Roman" w:hAnsi="Arial" w:cs="Arial"/>
          <w:color w:val="303F50"/>
          <w:sz w:val="24"/>
          <w:szCs w:val="24"/>
        </w:rPr>
        <w:t>1.Утвердить муниципальную программу "Повышение безопасности дорожного движения в муниципальном образовании Хохорск» на 2018-2020 годы, (далее – Программа), согласно приложению № 1.</w:t>
      </w:r>
    </w:p>
    <w:p w:rsidR="00DE164E" w:rsidRPr="008A0031" w:rsidRDefault="00DE164E" w:rsidP="00DE16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A0031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8A0031">
        <w:rPr>
          <w:rFonts w:ascii="Arial" w:eastAsia="Times New Roman" w:hAnsi="Arial" w:cs="Arial"/>
          <w:sz w:val="24"/>
          <w:szCs w:val="24"/>
        </w:rPr>
        <w:t xml:space="preserve"> настоящее постановление  в Вестнике МО «Хохорск» и на официальном сайте  администрации  МО «</w:t>
      </w:r>
      <w:proofErr w:type="spellStart"/>
      <w:r w:rsidRPr="008A0031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Pr="008A0031">
        <w:rPr>
          <w:rFonts w:ascii="Arial" w:eastAsia="Times New Roman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DE164E" w:rsidRPr="008A0031" w:rsidRDefault="00DE164E" w:rsidP="00DE16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sz w:val="24"/>
          <w:szCs w:val="24"/>
        </w:rPr>
        <w:t>3. Настоящее постановление вступает в законную силу с 01.01.2018 г.</w:t>
      </w:r>
    </w:p>
    <w:p w:rsidR="00DE164E" w:rsidRPr="008A0031" w:rsidRDefault="00DE164E" w:rsidP="00DE16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8A003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A0031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E164E" w:rsidRPr="008A0031" w:rsidRDefault="00DE164E" w:rsidP="00DE16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E164E" w:rsidRPr="008A0031" w:rsidRDefault="00DE164E" w:rsidP="00DE164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E164E" w:rsidRPr="008A0031" w:rsidRDefault="00DE164E" w:rsidP="00DE16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sz w:val="24"/>
          <w:szCs w:val="24"/>
        </w:rPr>
        <w:t xml:space="preserve">Глава администрации МО «Хохорск»    </w:t>
      </w:r>
    </w:p>
    <w:p w:rsidR="00DE164E" w:rsidRPr="00A11320" w:rsidRDefault="00DE164E" w:rsidP="00DE164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A0031">
        <w:rPr>
          <w:rFonts w:ascii="Arial" w:eastAsia="Times New Roman" w:hAnsi="Arial" w:cs="Arial"/>
          <w:sz w:val="24"/>
          <w:szCs w:val="24"/>
        </w:rPr>
        <w:t xml:space="preserve">А.И.Улаханова                 </w:t>
      </w:r>
    </w:p>
    <w:p w:rsidR="00DE164E" w:rsidRPr="00A11320" w:rsidRDefault="00DE164E" w:rsidP="00DE164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                                      </w:t>
      </w:r>
      <w:r w:rsidRPr="00A11320">
        <w:rPr>
          <w:rFonts w:ascii="Courier New" w:eastAsia="Times New Roman" w:hAnsi="Courier New" w:cs="Courier New"/>
          <w:b/>
          <w:bCs/>
        </w:rPr>
        <w:t>Приложение № 1</w:t>
      </w:r>
    </w:p>
    <w:p w:rsidR="00DE164E" w:rsidRPr="00A11320" w:rsidRDefault="00DE164E" w:rsidP="00DE164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>к постановлению администрации</w:t>
      </w:r>
    </w:p>
    <w:p w:rsidR="00DE164E" w:rsidRPr="00A11320" w:rsidRDefault="00DE164E" w:rsidP="00DE164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>№ 66 от 15.11.2017 г.</w:t>
      </w:r>
    </w:p>
    <w:p w:rsidR="00DE164E" w:rsidRPr="00A11320" w:rsidRDefault="00DE164E" w:rsidP="00DE164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A1132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«Повышение безопасности дорожного движения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 xml:space="preserve">в </w:t>
      </w:r>
      <w:r w:rsidRPr="00A11320">
        <w:rPr>
          <w:rFonts w:ascii="Arial" w:eastAsia="Times New Roman" w:hAnsi="Arial" w:cs="Arial"/>
          <w:b/>
          <w:sz w:val="24"/>
          <w:szCs w:val="24"/>
        </w:rPr>
        <w:t>муниципальном образовании «Хохорск»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на 2018 - 2020 годы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0"/>
        <w:gridCol w:w="7627"/>
      </w:tblGrid>
      <w:tr w:rsidR="00DE164E" w:rsidRPr="00A11320" w:rsidTr="008C54EC">
        <w:trPr>
          <w:trHeight w:val="68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«Хохорск»</w:t>
            </w:r>
          </w:p>
        </w:tc>
      </w:tr>
      <w:tr w:rsidR="00DE164E" w:rsidRPr="00A11320" w:rsidTr="008C54EC">
        <w:trPr>
          <w:trHeight w:val="315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МБУК СКЦ МО «Хохорск»</w:t>
            </w:r>
          </w:p>
        </w:tc>
      </w:tr>
      <w:tr w:rsidR="00DE164E" w:rsidRPr="00A11320" w:rsidTr="008C54EC">
        <w:trPr>
          <w:trHeight w:val="619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 Программы  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Обеспечение охраны жизни, здоровья и имущества граждан, защита их прав законных интересов на безопасные условия движения на дорогах муниципального образования</w:t>
            </w:r>
          </w:p>
        </w:tc>
      </w:tr>
      <w:tr w:rsidR="00DE164E" w:rsidRPr="00A11320" w:rsidTr="008C54EC">
        <w:trPr>
          <w:trHeight w:val="207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-повышение эффективности функционирования системы государственного  управления  в  сфере обеспечения безопасности дорожного движения на местном уровне 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-формирование общественного мнения по проблеме безопасности  дорожного движения и негативного отношения к правонарушителям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в сфере дорожного движения.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-предупреждение опасного поведения участников дорожного движения,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-повышение надежности транспортных средств и профилактика детского дорожно-транспортного травматизма.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 совершенствование организации движения транспорта и пешеходов в местах повышенной опасности</w:t>
            </w:r>
          </w:p>
        </w:tc>
      </w:tr>
      <w:tr w:rsidR="00DE164E" w:rsidRPr="00A11320" w:rsidTr="008C54EC">
        <w:trPr>
          <w:trHeight w:val="1681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Целевые показатели Программы</w:t>
            </w:r>
          </w:p>
          <w:p w:rsidR="00DE164E" w:rsidRPr="00A11320" w:rsidRDefault="00DE164E" w:rsidP="008C54EC">
            <w:pPr>
              <w:spacing w:after="0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-сокращение количества погибших в результате ДТП;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-сокращение количества ДТП с пострадавшими;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-снижения транспортного риска;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социального риска;</w:t>
            </w:r>
          </w:p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тяжести последствий</w:t>
            </w:r>
          </w:p>
        </w:tc>
      </w:tr>
    </w:tbl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12"/>
        <w:gridCol w:w="7625"/>
      </w:tblGrid>
      <w:tr w:rsidR="00DE164E" w:rsidRPr="00A11320" w:rsidTr="008C54EC">
        <w:trPr>
          <w:trHeight w:val="70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Программа  рассчитана  на  2018-2020 годы, в один этап</w:t>
            </w:r>
          </w:p>
        </w:tc>
      </w:tr>
      <w:tr w:rsidR="00DE164E" w:rsidRPr="00A11320" w:rsidTr="008C54EC">
        <w:trPr>
          <w:trHeight w:val="21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Объем и источники</w:t>
            </w:r>
          </w:p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Финансирование программы осуществляется за счет средств бюджета муниципального образования</w:t>
            </w:r>
          </w:p>
          <w:p w:rsidR="00DE164E" w:rsidRPr="00A11320" w:rsidRDefault="00DE164E" w:rsidP="008C54EC">
            <w:pPr>
              <w:spacing w:before="195" w:after="195" w:line="341" w:lineRule="atLeast"/>
              <w:ind w:right="-1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программы составляет: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4006,0 руб.</w:t>
            </w:r>
          </w:p>
          <w:p w:rsidR="00DE164E" w:rsidRPr="00A11320" w:rsidRDefault="00DE164E" w:rsidP="008C54EC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- 2018 год- 1502,0 рублей</w:t>
            </w:r>
          </w:p>
          <w:p w:rsidR="00DE164E" w:rsidRPr="00A11320" w:rsidRDefault="00DE164E" w:rsidP="008C54EC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- 2019 год- 1002,0 рублей</w:t>
            </w:r>
          </w:p>
          <w:p w:rsidR="00DE164E" w:rsidRPr="00A11320" w:rsidRDefault="00DE164E" w:rsidP="008C54EC">
            <w:pPr>
              <w:spacing w:after="0" w:line="240" w:lineRule="auto"/>
              <w:ind w:left="680" w:right="-1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-2020 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- 1502,0рублей</w:t>
            </w:r>
          </w:p>
        </w:tc>
      </w:tr>
      <w:tr w:rsidR="00DE164E" w:rsidRPr="00A11320" w:rsidTr="008C54EC">
        <w:trPr>
          <w:trHeight w:val="210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В результате реализации Программы ожидается улучшение условий движения на автомобильных дорогах, снижение аварийности на дорогах и сокращение числа погибших в ДТП.</w:t>
            </w:r>
          </w:p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164E" w:rsidRPr="00A11320" w:rsidRDefault="00DE164E" w:rsidP="00DE164E">
      <w:pPr>
        <w:spacing w:before="195" w:after="195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1. Общая характеристика сферы реализации муниципальной программы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В настоящее время из-за высокой интенсивности движения автомобильного транспорта предупреждение аварийности становится одной из серьезнейших </w:t>
      </w:r>
      <w:r w:rsidRPr="00A11320">
        <w:rPr>
          <w:rFonts w:ascii="Arial" w:eastAsia="Times New Roman" w:hAnsi="Arial" w:cs="Arial"/>
          <w:sz w:val="24"/>
          <w:szCs w:val="24"/>
        </w:rPr>
        <w:lastRenderedPageBreak/>
        <w:t>социально-экономических проблем. От ее успешного решения в значительной степени зависят  жизнь и здоровье людей.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Рост аварийности на автомобильных дорогах объясняется рядом факторов: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постоянно возрастающая мобильность населения;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уменьшение перевозок общественным транспортом и увеличение перевозок личным транспортом;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-низкое качество подготовки водителей, приводящее к ошибкам в управлении транспортными средствами, оценке дорожной обстановки;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неудовлетворительная дисциплина, невнимательность и небрежность водителей при управлении транспортными средствами;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несовершенством правового поля для участников движения;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стремительное увеличение численности легковых автомобилей приводит к существенному изменению условий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движения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и оказывают негативное влияние на состояние аварийности.</w:t>
      </w:r>
    </w:p>
    <w:p w:rsidR="00DE164E" w:rsidRPr="00A11320" w:rsidRDefault="00DE164E" w:rsidP="00DE164E">
      <w:pPr>
        <w:spacing w:before="195" w:after="195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2. Цели, задачи, сроки и этапы реализации Программы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Целями Программы являются: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сокращение дорожно-транспортного травматизма;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усиление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эксплуатационным состоянием автомобильных дорог, дорожных сооружений.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В рамках Программы предусматривается решение следующих </w:t>
      </w:r>
      <w:r w:rsidRPr="00A11320">
        <w:rPr>
          <w:rFonts w:ascii="Arial" w:eastAsia="Times New Roman" w:hAnsi="Arial" w:cs="Arial"/>
          <w:bCs/>
          <w:sz w:val="24"/>
          <w:szCs w:val="24"/>
        </w:rPr>
        <w:t>задач</w:t>
      </w:r>
      <w:r w:rsidRPr="00A11320">
        <w:rPr>
          <w:rFonts w:ascii="Arial" w:eastAsia="Times New Roman" w:hAnsi="Arial" w:cs="Arial"/>
          <w:sz w:val="24"/>
          <w:szCs w:val="24"/>
        </w:rPr>
        <w:t>: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повышение эффективности функционирования системы государственного управления в сфере обеспечения безопасности дорожного движения на местном уровне управления.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формирование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общественного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мнения по проблеме безопасности дорожного движения и негативного отношения к правонарушителям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в сфере дорожного движения.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  предупреждение опасного поведения участников дорожного движения,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повышение надежности транспортных средств и профилактика детского дорожно-транспортного травматизма.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совершенствование организации движения транспорта и пешеходов в местах повышенной опасности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При реализации Программы планируется осуществление следующих мероприятий: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установка, замена дорожных знаков;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реконструкция и ремонт проезжей части автодорог; ямочный ремонт и частичное асфальтирование дорог;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участие в районном конкурсе «Безопасное колесо».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3.Целевые показатели достижения целей и решения задач, основные ожидаемые конечные результаты муниципальной программы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Целевыми показателями достижения целей и решения задач Программы</w:t>
      </w:r>
    </w:p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являются:</w:t>
      </w:r>
    </w:p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 сокращение количества погибших в результате ДТП;</w:t>
      </w:r>
    </w:p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сокращение количества ДТП с пострадавшими;</w:t>
      </w:r>
    </w:p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 снижения транспортного риска;</w:t>
      </w:r>
    </w:p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снижение социального риска;</w:t>
      </w:r>
    </w:p>
    <w:p w:rsidR="00DE164E" w:rsidRPr="00A11320" w:rsidRDefault="00DE164E" w:rsidP="00DE164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- снижение тяжести последствий.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В результате реализации Программы ожидается улучшение условий движения на автомобильных дорогах, снижение аварийности на дорогах и сокращение числа погибших в ДТП.</w:t>
      </w:r>
    </w:p>
    <w:p w:rsidR="00DE164E" w:rsidRPr="00A11320" w:rsidRDefault="00DE164E" w:rsidP="00DE164E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4. Обобщенная характеристика основных мероприятий муниципальной программы</w:t>
      </w:r>
      <w:r w:rsidRPr="00A11320">
        <w:rPr>
          <w:rFonts w:ascii="Arial" w:eastAsia="Times New Roman" w:hAnsi="Arial" w:cs="Arial"/>
          <w:sz w:val="24"/>
          <w:szCs w:val="24"/>
        </w:rPr>
        <w:t>.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lastRenderedPageBreak/>
        <w:t xml:space="preserve"> В соответствии с целями и задачами Программы сформированы следующие основные мероприятия: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важнейшей государственной задачи - сохранение жизни и здоровья населения страны;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-снижение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законопослушного поведения, в том числе проведение бесед (профилактических).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Совершенствование системы  обучения  детей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оборудование учебных кабинетов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Участие учащихся МБОУ  «</w:t>
      </w:r>
      <w:proofErr w:type="spellStart"/>
      <w:r w:rsidRPr="00A11320">
        <w:rPr>
          <w:rFonts w:ascii="Arial" w:eastAsia="Times New Roman" w:hAnsi="Arial" w:cs="Arial"/>
          <w:sz w:val="24"/>
          <w:szCs w:val="24"/>
        </w:rPr>
        <w:t>Хохорская</w:t>
      </w:r>
      <w:proofErr w:type="spellEnd"/>
      <w:r w:rsidRPr="00A11320">
        <w:rPr>
          <w:rFonts w:ascii="Arial" w:eastAsia="Times New Roman" w:hAnsi="Arial" w:cs="Arial"/>
          <w:sz w:val="24"/>
          <w:szCs w:val="24"/>
        </w:rPr>
        <w:t xml:space="preserve"> СОШ» в районном конкурсе «Безопасное колесо».</w:t>
      </w:r>
    </w:p>
    <w:p w:rsidR="00DE164E" w:rsidRPr="00A11320" w:rsidRDefault="00DE164E" w:rsidP="00DE164E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5.Обоснование объема финансовых ресурсов, необходимых для реализации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Финансирование Программы предполагается осуществлять за счет бюджета муниципального образования «Хохорск»  на соответствующий финансовый год.</w:t>
      </w:r>
    </w:p>
    <w:p w:rsidR="00DE164E" w:rsidRPr="00A11320" w:rsidRDefault="00DE164E" w:rsidP="00DE164E">
      <w:pPr>
        <w:spacing w:before="195" w:after="195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Объем финансовых средств, необходимых для реализации Программы за счет средств бюджета составляет  4006,0 руб., в том числе:</w:t>
      </w:r>
    </w:p>
    <w:p w:rsidR="00DE164E" w:rsidRPr="00A11320" w:rsidRDefault="00DE164E" w:rsidP="00DE164E">
      <w:pPr>
        <w:spacing w:before="195" w:after="195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2018 г.- 1502,0 руб.</w:t>
      </w:r>
    </w:p>
    <w:p w:rsidR="00DE164E" w:rsidRPr="00A11320" w:rsidRDefault="00DE164E" w:rsidP="00DE164E">
      <w:pPr>
        <w:spacing w:before="195" w:after="195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2019 г. – 1002,0 руб.</w:t>
      </w:r>
    </w:p>
    <w:p w:rsidR="00DE164E" w:rsidRPr="00A11320" w:rsidRDefault="00DE164E" w:rsidP="00DE164E">
      <w:pPr>
        <w:spacing w:before="195" w:after="195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2020 г. – 1502,0 руб.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Финансирование мероприятий Программы за счет средств бюджета муниципального образования «Хохорск» будет осуществляться в объемах, утвержденных решением Думы муниципального образования «Хохорск» о бюджете на очередной финансовый год и плановый период.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DE164E" w:rsidRPr="00A11320" w:rsidRDefault="00DE164E" w:rsidP="00DE16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Думы муниципального образования «Хохорск»  о бюджете муниципального района на очередной финансовый год и на плановый период и в Программу.</w:t>
      </w:r>
    </w:p>
    <w:p w:rsidR="00DE164E" w:rsidRPr="00A11320" w:rsidRDefault="00DE164E" w:rsidP="00DE164E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6.Механизм реализации Программы</w:t>
      </w:r>
      <w:r w:rsidRPr="00A11320">
        <w:rPr>
          <w:rFonts w:ascii="Arial" w:eastAsia="Times New Roman" w:hAnsi="Arial" w:cs="Arial"/>
          <w:sz w:val="24"/>
          <w:szCs w:val="24"/>
        </w:rPr>
        <w:t> 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Механизмы реализации Программы представляют собой скоординированные по срокам и направлениям действия соисполнителей с учетом имеющихся социально-</w:t>
      </w:r>
      <w:r w:rsidRPr="00A11320">
        <w:rPr>
          <w:rFonts w:ascii="Arial" w:eastAsia="Times New Roman" w:hAnsi="Arial" w:cs="Arial"/>
          <w:sz w:val="24"/>
          <w:szCs w:val="24"/>
        </w:rPr>
        <w:lastRenderedPageBreak/>
        <w:t>экономических условий. B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DE164E" w:rsidRPr="00A11320" w:rsidRDefault="00DE164E" w:rsidP="00DE164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Основным исполнителем настоящей Программы является:</w:t>
      </w:r>
    </w:p>
    <w:p w:rsidR="00DE164E" w:rsidRPr="00A11320" w:rsidRDefault="00DE164E" w:rsidP="00DE164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«Хохорск».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Соисполнителями настоящей Программы являются: МБУК СКЦ МО «Хохорск»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Главными распорядителями бюджетных сре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>ограммы является администрация  муниципального образования «Хохорск».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Управление реализацией Программы, контроль за выполнением намеченных мероприятий, целевое использование выделенных ассигнований осуществляет муниципальный заказчик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-а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дминистрация муниципального образования «Хохорск» 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Организационное руководство по выполнению Программы осуществляет администрация муниципального образования «Хохорск».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4"/>
          <w:sz w:val="24"/>
          <w:szCs w:val="24"/>
        </w:rPr>
        <w:t xml:space="preserve"> Ответственный исполнитель муниципальной программы с учетом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DE164E" w:rsidRPr="00A11320" w:rsidRDefault="00DE164E" w:rsidP="00DE16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При внесении изменений в муниципальную программу не допускается: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изменение целей и задач, для комплексного решения которых была принята муниципальная программа;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4"/>
          <w:sz w:val="24"/>
          <w:szCs w:val="24"/>
        </w:rPr>
        <w:t>изменение целевых показателей, планируемых конечных результатов,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приводящих к ухудшению социально-экономических последствий ее реализации.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отчитывается о ходе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ее выполнения.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Ответственный исполнитель муниципальной программы подготавливает и до 01 марта года, следующего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>, представляет в администрацию муниципального образования «Хохорск» годовой доклад о ходе реализации муниципальной программы.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Годовой доклад должен содержать: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конкретные результаты, достигнутые за отчетный период;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перечень мероприятий, выполненных и невыполненных (с указанием причин) в установленные сроки;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>анализ факторов, повлиявших на ход реализации муниципальной программы;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6"/>
          <w:sz w:val="24"/>
          <w:szCs w:val="24"/>
        </w:rPr>
        <w:t>данные об объеме, затраченных на реализацию муниципальной </w:t>
      </w:r>
      <w:r w:rsidRPr="00A11320">
        <w:rPr>
          <w:rFonts w:ascii="Arial" w:eastAsia="Times New Roman" w:hAnsi="Arial" w:cs="Arial"/>
          <w:sz w:val="24"/>
          <w:szCs w:val="24"/>
        </w:rPr>
        <w:t>программы финансовых ресурсов;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4"/>
          <w:sz w:val="24"/>
          <w:szCs w:val="24"/>
        </w:rPr>
        <w:t>информацию о внесенных изменениях в муниципальную программу;</w:t>
      </w:r>
    </w:p>
    <w:p w:rsidR="00DE164E" w:rsidRPr="00A11320" w:rsidRDefault="00DE164E" w:rsidP="00DE16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pacing w:val="-6"/>
          <w:sz w:val="24"/>
          <w:szCs w:val="24"/>
        </w:rPr>
        <w:t>информацию для оценки эффективности реализации муниципальной </w:t>
      </w:r>
      <w:r w:rsidRPr="00A11320">
        <w:rPr>
          <w:rFonts w:ascii="Arial" w:eastAsia="Times New Roman" w:hAnsi="Arial" w:cs="Arial"/>
          <w:sz w:val="24"/>
          <w:szCs w:val="24"/>
        </w:rPr>
        <w:t>программы.</w:t>
      </w:r>
    </w:p>
    <w:p w:rsidR="00DE164E" w:rsidRPr="00A11320" w:rsidRDefault="00DE164E" w:rsidP="00DE164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11320">
        <w:rPr>
          <w:rFonts w:ascii="Arial" w:eastAsia="Times New Roman" w:hAnsi="Arial" w:cs="Arial"/>
          <w:spacing w:val="-4"/>
          <w:sz w:val="24"/>
          <w:szCs w:val="24"/>
        </w:rPr>
        <w:t>По муниципальной программе, срок реализации которой завершается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A11320">
        <w:rPr>
          <w:rFonts w:ascii="Arial" w:eastAsia="Times New Roman" w:hAnsi="Arial" w:cs="Arial"/>
          <w:sz w:val="24"/>
          <w:szCs w:val="24"/>
        </w:rPr>
        <w:t>в отчетном году, ответственный исполнитель муниципальной программы подготавливает и до 01 марта года, следующего за отчетным, представляет в администрацию муниципального образования «Хохорск» годовой доклад о выполнении муниципальной программы за весь период ее реализации.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Настоящая Программа считается завершенной после утверждения отчет</w:t>
      </w:r>
      <w:proofErr w:type="gramStart"/>
      <w:r w:rsidRPr="00A11320">
        <w:rPr>
          <w:rFonts w:ascii="Arial" w:eastAsia="Times New Roman" w:hAnsi="Arial" w:cs="Arial"/>
          <w:sz w:val="24"/>
          <w:szCs w:val="24"/>
        </w:rPr>
        <w:t>а о ее</w:t>
      </w:r>
      <w:proofErr w:type="gramEnd"/>
      <w:r w:rsidRPr="00A11320">
        <w:rPr>
          <w:rFonts w:ascii="Arial" w:eastAsia="Times New Roman" w:hAnsi="Arial" w:cs="Arial"/>
          <w:sz w:val="24"/>
          <w:szCs w:val="24"/>
        </w:rPr>
        <w:t xml:space="preserve"> выполнении в установленном порядке.</w:t>
      </w:r>
    </w:p>
    <w:p w:rsidR="00DE164E" w:rsidRPr="00A11320" w:rsidRDefault="00DE164E" w:rsidP="00DE164E">
      <w:pPr>
        <w:spacing w:before="195" w:after="195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lastRenderedPageBreak/>
        <w:t>7.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программы.</w:t>
      </w:r>
    </w:p>
    <w:p w:rsidR="00DE164E" w:rsidRPr="00A11320" w:rsidRDefault="00DE164E" w:rsidP="00DE164E">
      <w:pPr>
        <w:spacing w:before="195" w:after="195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sz w:val="24"/>
          <w:szCs w:val="24"/>
        </w:rPr>
        <w:t xml:space="preserve"> В ходе реализации Программы будут приобретены дорожные знаки, поощрительные призы для организации мероприятий, расходный материал, для изготовления печатной продукции.</w:t>
      </w:r>
    </w:p>
    <w:p w:rsidR="00DE164E" w:rsidRPr="00A11320" w:rsidRDefault="00DE164E" w:rsidP="00DE164E">
      <w:pPr>
        <w:spacing w:before="195" w:after="195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>Приложение № 1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E164E" w:rsidRPr="00A11320" w:rsidRDefault="00DE164E" w:rsidP="00DE164E">
      <w:pPr>
        <w:spacing w:before="195" w:after="195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DE164E" w:rsidRPr="00A11320" w:rsidRDefault="00DE164E" w:rsidP="00DE164E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целевых показателей эффективности реализации муниципальной программы</w:t>
      </w:r>
    </w:p>
    <w:p w:rsidR="00DE164E" w:rsidRPr="00A11320" w:rsidRDefault="00DE164E" w:rsidP="00DE164E">
      <w:pPr>
        <w:spacing w:before="195" w:after="195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 xml:space="preserve">«Повышение безопасности дорожного движения в </w:t>
      </w:r>
      <w:r w:rsidRPr="00A11320">
        <w:rPr>
          <w:rFonts w:ascii="Arial" w:eastAsia="Times New Roman" w:hAnsi="Arial" w:cs="Arial"/>
          <w:sz w:val="24"/>
          <w:szCs w:val="24"/>
        </w:rPr>
        <w:t xml:space="preserve">муниципальном  образовании «Хохорск» 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на 2018-2020 годы»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"/>
        <w:gridCol w:w="2808"/>
        <w:gridCol w:w="1183"/>
        <w:gridCol w:w="1396"/>
        <w:gridCol w:w="1396"/>
        <w:gridCol w:w="1397"/>
        <w:gridCol w:w="1397"/>
      </w:tblGrid>
      <w:tr w:rsidR="00DE164E" w:rsidRPr="00A11320" w:rsidTr="008C54EC"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измер</w:t>
            </w:r>
            <w:proofErr w:type="spell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5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Планируемые значения целевых индикаторов по годам</w:t>
            </w:r>
          </w:p>
        </w:tc>
      </w:tr>
      <w:tr w:rsidR="00DE164E" w:rsidRPr="00A11320" w:rsidTr="008C54E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64E" w:rsidRPr="00A11320" w:rsidRDefault="00DE164E" w:rsidP="008C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64E" w:rsidRPr="00A11320" w:rsidRDefault="00DE164E" w:rsidP="008C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64E" w:rsidRPr="00A11320" w:rsidRDefault="00DE164E" w:rsidP="008C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2018 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2019 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</w:tr>
      <w:tr w:rsidR="00DE164E" w:rsidRPr="00A11320" w:rsidTr="008C54EC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сокращение количества погибших в результате ДТП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E164E" w:rsidRPr="00A11320" w:rsidTr="008C54EC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-сокращение количества ДТП с пострадавшими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E164E" w:rsidRPr="00A11320" w:rsidTr="008C54EC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-снижения транспортного риска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E164E" w:rsidRPr="00A11320" w:rsidTr="008C54EC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социального риска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DE164E" w:rsidRPr="00A11320" w:rsidTr="008C54EC"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-снижение тяжести последствий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шт.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DE164E" w:rsidRPr="00A11320" w:rsidRDefault="00DE164E" w:rsidP="00DE164E">
      <w:pPr>
        <w:spacing w:before="195" w:after="195" w:line="240" w:lineRule="auto"/>
        <w:jc w:val="right"/>
        <w:rPr>
          <w:rFonts w:ascii="Courier New" w:eastAsia="Times New Roman" w:hAnsi="Courier New" w:cs="Courier New"/>
        </w:rPr>
      </w:pPr>
      <w:r w:rsidRPr="00A11320">
        <w:rPr>
          <w:rFonts w:ascii="Courier New" w:eastAsia="Times New Roman" w:hAnsi="Courier New" w:cs="Courier New"/>
          <w:b/>
          <w:bCs/>
        </w:rPr>
        <w:t>Приложение № 2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мероприятий муниципальной программы</w:t>
      </w:r>
    </w:p>
    <w:p w:rsidR="00DE164E" w:rsidRPr="00A11320" w:rsidRDefault="00DE164E" w:rsidP="00DE16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 xml:space="preserve">«Повышение безопасности дорожного движения в </w:t>
      </w:r>
      <w:r w:rsidRPr="00A11320">
        <w:rPr>
          <w:rFonts w:ascii="Arial" w:eastAsia="Times New Roman" w:hAnsi="Arial" w:cs="Arial"/>
          <w:sz w:val="24"/>
          <w:szCs w:val="24"/>
        </w:rPr>
        <w:t xml:space="preserve">муниципальном  образовании  «Хохорск» </w:t>
      </w:r>
      <w:r w:rsidRPr="00A11320">
        <w:rPr>
          <w:rFonts w:ascii="Arial" w:eastAsia="Times New Roman" w:hAnsi="Arial" w:cs="Arial"/>
          <w:b/>
          <w:bCs/>
          <w:sz w:val="24"/>
          <w:szCs w:val="24"/>
        </w:rPr>
        <w:t>на 2018 -2020 г.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513"/>
        <w:gridCol w:w="1021"/>
        <w:gridCol w:w="993"/>
        <w:gridCol w:w="992"/>
        <w:gridCol w:w="1704"/>
        <w:gridCol w:w="2265"/>
      </w:tblGrid>
      <w:tr w:rsidR="00DE164E" w:rsidRPr="00A11320" w:rsidTr="008C54EC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п\</w:t>
            </w:r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Объем финансирования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</w:t>
            </w:r>
          </w:p>
        </w:tc>
      </w:tr>
      <w:tr w:rsidR="00DE164E" w:rsidRPr="00A11320" w:rsidTr="008C54EC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64E" w:rsidRPr="00A11320" w:rsidRDefault="00DE164E" w:rsidP="008C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64E" w:rsidRPr="00A11320" w:rsidRDefault="00DE164E" w:rsidP="008C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2020 г.</w:t>
            </w:r>
          </w:p>
        </w:tc>
        <w:tc>
          <w:tcPr>
            <w:tcW w:w="17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64E" w:rsidRPr="00A11320" w:rsidRDefault="00DE164E" w:rsidP="008C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164E" w:rsidRPr="00A11320" w:rsidRDefault="00DE164E" w:rsidP="008C54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164E" w:rsidRPr="00A11320" w:rsidTr="008C54EC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Установка замена дорожных знаков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20,0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</w:t>
            </w:r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дорожный фонд)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«Хохорск» </w:t>
            </w:r>
          </w:p>
        </w:tc>
      </w:tr>
      <w:tr w:rsidR="00DE164E" w:rsidRPr="00A11320" w:rsidTr="008C54EC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Ремонт проезжей части дорог; ямочный ремонт и частичное асфальтирование дорог.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1430,0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</w:t>
            </w:r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.(</w:t>
            </w:r>
            <w:proofErr w:type="gram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дорожный фонд)</w:t>
            </w:r>
          </w:p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«Хохорск» </w:t>
            </w:r>
          </w:p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E164E" w:rsidRPr="00A11320" w:rsidTr="008C54EC">
        <w:trPr>
          <w:trHeight w:val="4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безопасности дорожного движения.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МБУК СКЦ МО «Хохорск»</w:t>
            </w:r>
          </w:p>
        </w:tc>
      </w:tr>
      <w:tr w:rsidR="00DE164E" w:rsidRPr="00A11320" w:rsidTr="008C54EC">
        <w:trPr>
          <w:trHeight w:val="4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крытых остановок </w:t>
            </w:r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 с. Хохорск, д. </w:t>
            </w: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Харатирген</w:t>
            </w:r>
            <w:proofErr w:type="spell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Русиновка</w:t>
            </w:r>
            <w:proofErr w:type="spell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, д. </w:t>
            </w: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Нововоскресенка</w:t>
            </w:r>
            <w:proofErr w:type="spell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</w:t>
            </w:r>
            <w:proofErr w:type="gram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дорожный фонд)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муниципального образования «Хохорск» </w:t>
            </w:r>
          </w:p>
        </w:tc>
      </w:tr>
      <w:tr w:rsidR="00DE164E" w:rsidRPr="00A11320" w:rsidTr="008C54EC">
        <w:trPr>
          <w:trHeight w:val="4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after="0" w:line="341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с детьми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«Хохорск», МБОУ «</w:t>
            </w:r>
            <w:proofErr w:type="spellStart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>Хохорская</w:t>
            </w:r>
            <w:proofErr w:type="spellEnd"/>
            <w:r w:rsidRPr="00A11320">
              <w:rPr>
                <w:rFonts w:ascii="Arial" w:eastAsia="Times New Roman" w:hAnsi="Arial" w:cs="Arial"/>
                <w:sz w:val="24"/>
                <w:szCs w:val="24"/>
              </w:rPr>
              <w:t xml:space="preserve"> СОШ» </w:t>
            </w:r>
          </w:p>
        </w:tc>
      </w:tr>
      <w:tr w:rsidR="00DE164E" w:rsidRPr="00A11320" w:rsidTr="008C54EC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1502,0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1002,0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1502,0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64E" w:rsidRPr="00A11320" w:rsidRDefault="00DE164E" w:rsidP="008C54E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132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E164E" w:rsidRPr="00A11320" w:rsidRDefault="00DE164E" w:rsidP="00DE164E">
      <w:pPr>
        <w:spacing w:before="195" w:after="195" w:line="240" w:lineRule="auto"/>
        <w:rPr>
          <w:rFonts w:ascii="Arial" w:eastAsia="Times New Roman" w:hAnsi="Arial" w:cs="Arial"/>
          <w:sz w:val="24"/>
          <w:szCs w:val="24"/>
        </w:rPr>
      </w:pPr>
      <w:r w:rsidRPr="00A1132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Pr="004F05D4" w:rsidRDefault="00DE164E" w:rsidP="00DE164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15.11.2017 г. №67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ОЕ ОБРАЗОВАНИЕ «БОХАНСКИЙ </w:t>
      </w:r>
      <w:r w:rsidRPr="008711D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8711DA">
        <w:rPr>
          <w:rFonts w:ascii="Arial" w:hAnsi="Arial" w:cs="Arial"/>
          <w:b/>
          <w:sz w:val="32"/>
          <w:szCs w:val="32"/>
        </w:rPr>
        <w:t>ХОХОРСК</w:t>
      </w:r>
      <w:r>
        <w:rPr>
          <w:rFonts w:ascii="Arial" w:hAnsi="Arial" w:cs="Arial"/>
          <w:b/>
          <w:sz w:val="32"/>
          <w:szCs w:val="32"/>
        </w:rPr>
        <w:t>»</w:t>
      </w:r>
    </w:p>
    <w:p w:rsidR="00DE164E" w:rsidRPr="008711DA" w:rsidRDefault="00DE164E" w:rsidP="00DE164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АДМИНИСТРАЦИЯ</w:t>
      </w: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DE164E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DE164E" w:rsidRPr="00C22919" w:rsidRDefault="00DE164E" w:rsidP="00DE164E">
      <w:pPr>
        <w:pStyle w:val="ab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C22919">
        <w:rPr>
          <w:rStyle w:val="a9"/>
          <w:rFonts w:ascii="Arial" w:hAnsi="Arial" w:cs="Arial"/>
          <w:sz w:val="32"/>
          <w:szCs w:val="32"/>
        </w:rPr>
        <w:t>ОБ УТВЕРЖДЕНИИ МУНИЦИПАЛЬНОЙ ПРОГРАММЫ «ПРОФИЛАКТИКА ТЕРРОРИЗМА И ЭКСТРЕМИЗМА НА ТЕРРИТОРИИ МУНИЦИПАЛЬНОГО ОБРАЗОВАНИЯ «ХОХОРСК» НА 2018-2020 ГОДЫ»</w:t>
      </w:r>
    </w:p>
    <w:p w:rsidR="00DE164E" w:rsidRPr="00DF465A" w:rsidRDefault="00DE164E" w:rsidP="00DE164E">
      <w:pPr>
        <w:pStyle w:val="ab"/>
        <w:shd w:val="clear" w:color="auto" w:fill="FFFFFF"/>
        <w:ind w:firstLine="708"/>
        <w:jc w:val="both"/>
        <w:rPr>
          <w:rFonts w:ascii="Arial" w:hAnsi="Arial" w:cs="Arial"/>
        </w:rPr>
      </w:pPr>
      <w:proofErr w:type="gramStart"/>
      <w:r w:rsidRPr="00DF465A">
        <w:rPr>
          <w:rFonts w:ascii="Arial" w:hAnsi="Arial" w:cs="Arial"/>
        </w:rPr>
        <w:t>В соответствии с п. 7.1 ч</w:t>
      </w:r>
      <w:r>
        <w:rPr>
          <w:rFonts w:ascii="Arial" w:hAnsi="Arial" w:cs="Arial"/>
        </w:rPr>
        <w:t xml:space="preserve">. </w:t>
      </w:r>
      <w:r w:rsidRPr="00DF465A">
        <w:rPr>
          <w:rFonts w:ascii="Arial" w:hAnsi="Arial" w:cs="Arial"/>
        </w:rPr>
        <w:t>1 ст. 14 Федерального закона Российской Федерации от 06.10.2003 г. № 131-ФЗ «Об общих принципах организации местного самоуправления в Российской Федерации», ст. 5 Федерального закона Российской Федерации от 25.07.2002 г. № 114-ФЗ «О противодействии экстремисткой деятельности», ч. 3 ст.5 Федерального закона Российской федерации от 06.03.2006 г. № 35-ФЗ «О противодействии терроризму», в</w:t>
      </w:r>
      <w:r>
        <w:rPr>
          <w:rFonts w:ascii="Arial" w:hAnsi="Arial" w:cs="Arial"/>
        </w:rPr>
        <w:t xml:space="preserve"> соответствии п. 8 ст</w:t>
      </w:r>
      <w:proofErr w:type="gramEnd"/>
      <w:r>
        <w:rPr>
          <w:rFonts w:ascii="Arial" w:hAnsi="Arial" w:cs="Arial"/>
        </w:rPr>
        <w:t>. 6 Устава</w:t>
      </w:r>
      <w:r w:rsidRPr="00DF465A">
        <w:rPr>
          <w:rFonts w:ascii="Arial" w:hAnsi="Arial" w:cs="Arial"/>
        </w:rPr>
        <w:t xml:space="preserve"> муниципального образования «Хохорск»</w:t>
      </w:r>
    </w:p>
    <w:p w:rsidR="00DE164E" w:rsidRPr="00C22919" w:rsidRDefault="00DE164E" w:rsidP="00DE164E">
      <w:pPr>
        <w:pStyle w:val="ab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C22919">
        <w:rPr>
          <w:rFonts w:ascii="Arial" w:hAnsi="Arial" w:cs="Arial"/>
          <w:sz w:val="32"/>
          <w:szCs w:val="32"/>
        </w:rPr>
        <w:t>ПОСТАНОВЛЯЕТ:</w:t>
      </w:r>
    </w:p>
    <w:p w:rsidR="00DE164E" w:rsidRDefault="00DE164E" w:rsidP="00DE164E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1. Утвердить муниципальную программу «Профилактика терроризма и экстремизма на территории муниципального образования «Хохорск» на 2018-2020 годы», приложение № 1.</w:t>
      </w:r>
    </w:p>
    <w:p w:rsidR="00DE164E" w:rsidRDefault="00DE164E" w:rsidP="00DE164E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F465A">
        <w:rPr>
          <w:rFonts w:ascii="Arial" w:hAnsi="Arial" w:cs="Arial"/>
        </w:rPr>
        <w:t>Опубликовать настоящее постановление в Вестник</w:t>
      </w:r>
      <w:r>
        <w:rPr>
          <w:rFonts w:ascii="Arial" w:hAnsi="Arial" w:cs="Arial"/>
        </w:rPr>
        <w:t xml:space="preserve">е </w:t>
      </w:r>
      <w:r w:rsidRPr="00DF465A">
        <w:rPr>
          <w:rFonts w:ascii="Arial" w:hAnsi="Arial" w:cs="Arial"/>
        </w:rPr>
        <w:t xml:space="preserve"> МО «</w:t>
      </w:r>
      <w:r>
        <w:rPr>
          <w:rFonts w:ascii="Arial" w:hAnsi="Arial" w:cs="Arial"/>
        </w:rPr>
        <w:t>Хохорск</w:t>
      </w:r>
      <w:r w:rsidRPr="00DF465A">
        <w:rPr>
          <w:rFonts w:ascii="Arial" w:hAnsi="Arial" w:cs="Arial"/>
        </w:rPr>
        <w:t>» и на официальном сайте администрации</w:t>
      </w:r>
      <w:r>
        <w:rPr>
          <w:rFonts w:ascii="Arial" w:hAnsi="Arial" w:cs="Arial"/>
        </w:rPr>
        <w:t xml:space="preserve"> </w:t>
      </w:r>
      <w:r w:rsidRPr="00DF465A">
        <w:rPr>
          <w:rFonts w:ascii="Arial" w:hAnsi="Arial" w:cs="Arial"/>
        </w:rPr>
        <w:t xml:space="preserve"> МО </w:t>
      </w:r>
      <w:r>
        <w:rPr>
          <w:rFonts w:ascii="Arial" w:hAnsi="Arial" w:cs="Arial"/>
        </w:rPr>
        <w:t xml:space="preserve"> </w:t>
      </w:r>
      <w:r w:rsidRPr="00DF465A">
        <w:rPr>
          <w:rFonts w:ascii="Arial" w:hAnsi="Arial" w:cs="Arial"/>
        </w:rPr>
        <w:t>«</w:t>
      </w:r>
      <w:proofErr w:type="spellStart"/>
      <w:r w:rsidRPr="00DF465A">
        <w:rPr>
          <w:rFonts w:ascii="Arial" w:hAnsi="Arial" w:cs="Arial"/>
        </w:rPr>
        <w:t>Боханский</w:t>
      </w:r>
      <w:proofErr w:type="spellEnd"/>
      <w:r w:rsidRPr="00DF465A">
        <w:rPr>
          <w:rFonts w:ascii="Arial" w:hAnsi="Arial" w:cs="Arial"/>
        </w:rPr>
        <w:t xml:space="preserve"> район»</w:t>
      </w:r>
    </w:p>
    <w:p w:rsidR="00DE164E" w:rsidRDefault="00DE164E" w:rsidP="00DE16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r w:rsidRPr="008A0031">
        <w:rPr>
          <w:rFonts w:ascii="Arial" w:eastAsia="Times New Roman" w:hAnsi="Arial" w:cs="Arial"/>
          <w:sz w:val="24"/>
          <w:szCs w:val="24"/>
        </w:rPr>
        <w:t>Настоящее постановление вступает в законную силу с 01.01.2018 г.</w:t>
      </w:r>
    </w:p>
    <w:p w:rsidR="00DE164E" w:rsidRPr="00C22919" w:rsidRDefault="00DE164E" w:rsidP="00DE164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DF46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F46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F465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E164E" w:rsidRPr="00DF465A" w:rsidRDefault="00DE164E" w:rsidP="00DE164E">
      <w:pPr>
        <w:pStyle w:val="ab"/>
        <w:shd w:val="clear" w:color="auto" w:fill="FFFFFF"/>
        <w:jc w:val="both"/>
        <w:rPr>
          <w:rFonts w:ascii="Arial" w:hAnsi="Arial" w:cs="Arial"/>
        </w:rPr>
      </w:pPr>
    </w:p>
    <w:p w:rsidR="00DE164E" w:rsidRDefault="00DE164E" w:rsidP="00DE164E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F465A">
        <w:rPr>
          <w:rFonts w:ascii="Arial" w:hAnsi="Arial" w:cs="Arial"/>
        </w:rPr>
        <w:t>Глав</w:t>
      </w:r>
      <w:r>
        <w:rPr>
          <w:rFonts w:ascii="Arial" w:hAnsi="Arial" w:cs="Arial"/>
        </w:rPr>
        <w:t xml:space="preserve">а </w:t>
      </w:r>
      <w:r w:rsidRPr="00DF465A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МО</w:t>
      </w:r>
      <w:r w:rsidRPr="00DF465A">
        <w:rPr>
          <w:rFonts w:ascii="Arial" w:hAnsi="Arial" w:cs="Arial"/>
        </w:rPr>
        <w:t xml:space="preserve"> «Хохорск» </w:t>
      </w:r>
      <w:bookmarkStart w:id="5" w:name="applications"/>
      <w:bookmarkEnd w:id="5"/>
    </w:p>
    <w:p w:rsidR="00DE164E" w:rsidRPr="00DF465A" w:rsidRDefault="00DE164E" w:rsidP="00DE164E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А.И.Улаханова.</w:t>
      </w:r>
    </w:p>
    <w:p w:rsidR="00DE164E" w:rsidRDefault="00DE164E" w:rsidP="00DE164E">
      <w:pPr>
        <w:pStyle w:val="Default"/>
        <w:jc w:val="right"/>
      </w:pPr>
    </w:p>
    <w:p w:rsidR="00DE164E" w:rsidRPr="00C22919" w:rsidRDefault="00DE164E" w:rsidP="00DE164E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C22919">
        <w:rPr>
          <w:rFonts w:ascii="Courier New" w:hAnsi="Courier New" w:cs="Courier New"/>
          <w:sz w:val="22"/>
          <w:szCs w:val="22"/>
        </w:rPr>
        <w:t>Утверждено</w:t>
      </w:r>
    </w:p>
    <w:p w:rsidR="00DE164E" w:rsidRPr="00C22919" w:rsidRDefault="00DE164E" w:rsidP="00DE164E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C22919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DE164E" w:rsidRPr="00C22919" w:rsidRDefault="00DE164E" w:rsidP="00DE164E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C22919">
        <w:rPr>
          <w:rFonts w:ascii="Courier New" w:hAnsi="Courier New" w:cs="Courier New"/>
          <w:sz w:val="22"/>
          <w:szCs w:val="22"/>
        </w:rPr>
        <w:t>МО «Хохорск» от  15.11.2017 г. № 67</w:t>
      </w:r>
    </w:p>
    <w:p w:rsidR="00DE164E" w:rsidRDefault="00DE164E" w:rsidP="00DE164E">
      <w:pPr>
        <w:pStyle w:val="Default"/>
        <w:jc w:val="right"/>
        <w:rPr>
          <w:sz w:val="23"/>
          <w:szCs w:val="23"/>
        </w:rPr>
      </w:pPr>
    </w:p>
    <w:p w:rsidR="00DE164E" w:rsidRDefault="00DE164E" w:rsidP="00DE164E">
      <w:pPr>
        <w:pStyle w:val="Default"/>
        <w:jc w:val="right"/>
        <w:rPr>
          <w:sz w:val="23"/>
          <w:szCs w:val="23"/>
        </w:rPr>
      </w:pPr>
    </w:p>
    <w:p w:rsidR="00DE164E" w:rsidRDefault="00DE164E" w:rsidP="00DE16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DE164E" w:rsidRDefault="00DE164E" w:rsidP="00DE16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«Профилактика терроризма и экстремизма на территории муниципального образования «Хохорск»</w:t>
      </w:r>
    </w:p>
    <w:p w:rsidR="00DE164E" w:rsidRDefault="00DE164E" w:rsidP="00DE16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2018 -2020 годы»</w:t>
      </w:r>
    </w:p>
    <w:p w:rsidR="00DE164E" w:rsidRDefault="00DE164E" w:rsidP="00DE164E">
      <w:pPr>
        <w:pStyle w:val="Default"/>
        <w:jc w:val="center"/>
        <w:rPr>
          <w:sz w:val="28"/>
          <w:szCs w:val="28"/>
        </w:rPr>
      </w:pPr>
    </w:p>
    <w:p w:rsidR="00DE164E" w:rsidRDefault="00DE164E" w:rsidP="00DE164E">
      <w:pPr>
        <w:pStyle w:val="Default"/>
        <w:jc w:val="center"/>
        <w:rPr>
          <w:sz w:val="28"/>
          <w:szCs w:val="28"/>
        </w:rPr>
      </w:pPr>
    </w:p>
    <w:p w:rsidR="00DE164E" w:rsidRDefault="00DE164E" w:rsidP="00DE164E">
      <w:pPr>
        <w:pStyle w:val="Default"/>
        <w:jc w:val="center"/>
        <w:rPr>
          <w:sz w:val="28"/>
          <w:szCs w:val="28"/>
        </w:rPr>
      </w:pPr>
    </w:p>
    <w:p w:rsidR="00DE164E" w:rsidRDefault="00DE164E" w:rsidP="00DE164E">
      <w:pPr>
        <w:pStyle w:val="Default"/>
        <w:rPr>
          <w:sz w:val="28"/>
          <w:szCs w:val="28"/>
        </w:rPr>
      </w:pPr>
    </w:p>
    <w:p w:rsidR="00DE164E" w:rsidRPr="00C22919" w:rsidRDefault="00DE164E" w:rsidP="00DE164E">
      <w:pPr>
        <w:pStyle w:val="Default"/>
        <w:jc w:val="center"/>
        <w:rPr>
          <w:rFonts w:ascii="Arial" w:hAnsi="Arial" w:cs="Arial"/>
        </w:rPr>
      </w:pPr>
      <w:r w:rsidRPr="00C22919">
        <w:rPr>
          <w:rFonts w:ascii="Arial" w:hAnsi="Arial" w:cs="Arial"/>
          <w:b/>
          <w:bCs/>
        </w:rPr>
        <w:t>ПАСПОРТ</w:t>
      </w:r>
    </w:p>
    <w:p w:rsidR="00DE164E" w:rsidRPr="00C22919" w:rsidRDefault="00DE164E" w:rsidP="00DE164E">
      <w:pPr>
        <w:pStyle w:val="Default"/>
        <w:jc w:val="center"/>
        <w:rPr>
          <w:rFonts w:ascii="Arial" w:hAnsi="Arial" w:cs="Arial"/>
        </w:rPr>
      </w:pPr>
      <w:r w:rsidRPr="00C22919">
        <w:rPr>
          <w:rFonts w:ascii="Arial" w:hAnsi="Arial" w:cs="Arial"/>
        </w:rPr>
        <w:t>Муниципальной программы «Профилактика терроризма</w:t>
      </w:r>
    </w:p>
    <w:p w:rsidR="00DE164E" w:rsidRPr="00C22919" w:rsidRDefault="00DE164E" w:rsidP="00DE164E">
      <w:pPr>
        <w:pStyle w:val="Default"/>
        <w:jc w:val="center"/>
        <w:rPr>
          <w:rFonts w:ascii="Arial" w:hAnsi="Arial" w:cs="Arial"/>
        </w:rPr>
      </w:pPr>
      <w:r w:rsidRPr="00C22919">
        <w:rPr>
          <w:rFonts w:ascii="Arial" w:hAnsi="Arial" w:cs="Arial"/>
        </w:rPr>
        <w:t>и экстремизма на территории муниципального образования «Хохорск»</w:t>
      </w:r>
    </w:p>
    <w:p w:rsidR="00DE164E" w:rsidRPr="00C22919" w:rsidRDefault="00DE164E" w:rsidP="00DE164E">
      <w:pPr>
        <w:jc w:val="center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на 2018-2020 годы»</w:t>
      </w:r>
    </w:p>
    <w:tbl>
      <w:tblPr>
        <w:tblStyle w:val="afe"/>
        <w:tblW w:w="0" w:type="auto"/>
        <w:tblLook w:val="04A0"/>
      </w:tblPr>
      <w:tblGrid>
        <w:gridCol w:w="2972"/>
        <w:gridCol w:w="6373"/>
      </w:tblGrid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терроризма и экстремизма на территории муниципального образования «Хохорск» на 2018 – 2020  годы»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6 марта 2006 года № 35 – ФЗ «О противодействии терроризму»;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Федеральный закон от 25 июля 2002 года № 114 – ФЗ «О противодействии экстремистской деятельности»;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Указ Президента Российской Федерации от 15 февраля 2006 года № 116 «О мерах по противодействию терроризму».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«Хохорск»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«Хохорск»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Цели программы: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 xml:space="preserve">- совершенствование системы профилактических мер антитеррористической, </w:t>
            </w:r>
            <w:proofErr w:type="spellStart"/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антиэкстремистской</w:t>
            </w:r>
            <w:proofErr w:type="spellEnd"/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направленности;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укрепление межнационального согласия;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Основные задачи: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повышение уровня межведомственного взаимопонимания по профилактике терроризма и экстремизма;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- проведение воспитательной, пропагандисткой работы с населением муниципального образования «Хохорск»,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Программа будет осуществляться в течение 2018 – 2020 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г. в 3 этапа: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1 этап – 2018 год;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2 этап – 2019 год;</w:t>
            </w:r>
          </w:p>
          <w:p w:rsidR="00DE164E" w:rsidRPr="00C22919" w:rsidRDefault="00DE164E" w:rsidP="008C54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2919">
              <w:rPr>
                <w:rFonts w:ascii="Arial" w:hAnsi="Arial" w:cs="Arial"/>
                <w:color w:val="000000"/>
                <w:sz w:val="24"/>
                <w:szCs w:val="24"/>
              </w:rPr>
              <w:t>3 этап – 2020 год.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Ожидаемы результаты реализации программы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1. Противодействие проникновению в общественное сознание идей религиозного фундаментализма, экстремизма и нетерпимости. Совершенствование форм и методов работы муниципального образования </w:t>
            </w:r>
            <w:r w:rsidRPr="00C22919">
              <w:rPr>
                <w:rFonts w:ascii="Arial" w:hAnsi="Arial" w:cs="Arial"/>
                <w:sz w:val="24"/>
                <w:szCs w:val="24"/>
              </w:rPr>
              <w:lastRenderedPageBreak/>
              <w:t>«Хохорск»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2.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3. Повышение уровня антитеррористической защищенности.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администрации, р</w:t>
            </w:r>
            <w:r w:rsidRPr="00C22919">
              <w:rPr>
                <w:rFonts w:ascii="Arial" w:hAnsi="Arial" w:cs="Arial"/>
                <w:sz w:val="24"/>
                <w:szCs w:val="24"/>
              </w:rPr>
              <w:t>уководитель М</w:t>
            </w:r>
            <w:r>
              <w:rPr>
                <w:rFonts w:ascii="Arial" w:hAnsi="Arial" w:cs="Arial"/>
                <w:sz w:val="24"/>
                <w:szCs w:val="24"/>
              </w:rPr>
              <w:t>БУ</w:t>
            </w:r>
            <w:r w:rsidRPr="00C22919">
              <w:rPr>
                <w:rFonts w:ascii="Arial" w:hAnsi="Arial" w:cs="Arial"/>
                <w:sz w:val="24"/>
                <w:szCs w:val="24"/>
              </w:rPr>
              <w:t xml:space="preserve">К </w:t>
            </w:r>
            <w:r>
              <w:rPr>
                <w:rFonts w:ascii="Arial" w:hAnsi="Arial" w:cs="Arial"/>
                <w:sz w:val="24"/>
                <w:szCs w:val="24"/>
              </w:rPr>
              <w:t>СК</w:t>
            </w:r>
            <w:r w:rsidRPr="00C22919">
              <w:rPr>
                <w:rFonts w:ascii="Arial" w:hAnsi="Arial" w:cs="Arial"/>
                <w:sz w:val="24"/>
                <w:szCs w:val="24"/>
              </w:rPr>
              <w:t xml:space="preserve">Ц </w:t>
            </w:r>
            <w:r>
              <w:rPr>
                <w:rFonts w:ascii="Arial" w:hAnsi="Arial" w:cs="Arial"/>
                <w:sz w:val="24"/>
                <w:szCs w:val="24"/>
              </w:rPr>
              <w:t>МО</w:t>
            </w:r>
            <w:r w:rsidRPr="00C22919">
              <w:rPr>
                <w:rFonts w:ascii="Arial" w:hAnsi="Arial" w:cs="Arial"/>
                <w:sz w:val="24"/>
                <w:szCs w:val="24"/>
              </w:rPr>
              <w:t xml:space="preserve"> «Хохорск»,</w:t>
            </w:r>
            <w:proofErr w:type="gramStart"/>
            <w:r w:rsidRPr="00C229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старосты населенных пунктов</w:t>
            </w:r>
            <w:r w:rsidRPr="00C229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Всего по программе 1500 рублей.</w:t>
            </w:r>
          </w:p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Всего по годам: </w:t>
            </w:r>
          </w:p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2018  год – 500 рублей;</w:t>
            </w:r>
          </w:p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2019  год – 500 рублей;</w:t>
            </w:r>
          </w:p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2020  год – 500 рублей.</w:t>
            </w:r>
          </w:p>
          <w:p w:rsidR="00DE164E" w:rsidRPr="00C22919" w:rsidRDefault="00DE164E" w:rsidP="008C54EC">
            <w:pPr>
              <w:pStyle w:val="1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«Хохорск». 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29.07.2017 </w:t>
            </w:r>
            <w:r w:rsidRPr="00C22919">
              <w:rPr>
                <w:rFonts w:ascii="Arial" w:hAnsi="Arial" w:cs="Arial"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C22919">
              <w:rPr>
                <w:rFonts w:ascii="Arial" w:hAnsi="Arial" w:cs="Arial"/>
                <w:sz w:val="24"/>
                <w:szCs w:val="24"/>
              </w:rPr>
              <w:t>4 – ФЗ</w:t>
            </w:r>
            <w:r>
              <w:rPr>
                <w:rFonts w:ascii="Arial" w:hAnsi="Arial" w:cs="Arial"/>
                <w:sz w:val="24"/>
                <w:szCs w:val="24"/>
              </w:rPr>
              <w:t xml:space="preserve"> (новая редакция)</w:t>
            </w:r>
            <w:r w:rsidRPr="00C2291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A24EA1">
              <w:rPr>
                <w:rFonts w:ascii="Arial" w:hAnsi="Arial" w:cs="Arial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E164E" w:rsidRPr="00C22919" w:rsidTr="008C54EC">
        <w:tc>
          <w:tcPr>
            <w:tcW w:w="297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C2291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22919">
              <w:rPr>
                <w:rFonts w:ascii="Arial" w:hAnsi="Arial" w:cs="Arial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6373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C22919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C22919">
              <w:rPr>
                <w:rFonts w:ascii="Arial" w:hAnsi="Arial" w:cs="Arial"/>
                <w:sz w:val="24"/>
                <w:szCs w:val="24"/>
              </w:rPr>
              <w:t xml:space="preserve"> выполнением настоящей Программы осуществляет Администрация муниципального образования «Хохорск».</w:t>
            </w:r>
          </w:p>
        </w:tc>
      </w:tr>
    </w:tbl>
    <w:p w:rsidR="00DE164E" w:rsidRPr="00C22919" w:rsidRDefault="00DE164E" w:rsidP="00DE164E">
      <w:pPr>
        <w:jc w:val="center"/>
        <w:rPr>
          <w:rFonts w:ascii="Arial" w:hAnsi="Arial" w:cs="Arial"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164E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C22919">
        <w:rPr>
          <w:rFonts w:ascii="Arial" w:hAnsi="Arial" w:cs="Arial"/>
          <w:b/>
          <w:sz w:val="24"/>
          <w:szCs w:val="24"/>
        </w:rPr>
        <w:t>. Содержание проблемы и обоснование необходимости ее решения программными методами</w:t>
      </w:r>
      <w:r>
        <w:rPr>
          <w:rFonts w:ascii="Arial" w:hAnsi="Arial" w:cs="Arial"/>
          <w:b/>
          <w:sz w:val="24"/>
          <w:szCs w:val="24"/>
        </w:rPr>
        <w:t>.</w:t>
      </w:r>
    </w:p>
    <w:p w:rsidR="00DE164E" w:rsidRPr="00C22919" w:rsidRDefault="00DE164E" w:rsidP="00DE16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На территории муниципального образования «Хохорск» расположены </w:t>
      </w:r>
      <w:r>
        <w:rPr>
          <w:rFonts w:ascii="Arial" w:hAnsi="Arial" w:cs="Arial"/>
          <w:sz w:val="24"/>
          <w:szCs w:val="24"/>
        </w:rPr>
        <w:t>11</w:t>
      </w:r>
      <w:r w:rsidRPr="00C22919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>ов</w:t>
      </w:r>
      <w:r w:rsidRPr="00C22919">
        <w:rPr>
          <w:rFonts w:ascii="Arial" w:hAnsi="Arial" w:cs="Arial"/>
          <w:sz w:val="24"/>
          <w:szCs w:val="24"/>
        </w:rPr>
        <w:t xml:space="preserve"> с массовым пребыванием людей. Работа муниципального образования «Хохорск</w:t>
      </w:r>
      <w:r>
        <w:rPr>
          <w:rFonts w:ascii="Arial" w:hAnsi="Arial" w:cs="Arial"/>
          <w:sz w:val="24"/>
          <w:szCs w:val="24"/>
        </w:rPr>
        <w:t xml:space="preserve">» </w:t>
      </w:r>
      <w:r w:rsidRPr="00C22919">
        <w:rPr>
          <w:rFonts w:ascii="Arial" w:hAnsi="Arial" w:cs="Arial"/>
          <w:sz w:val="24"/>
          <w:szCs w:val="24"/>
        </w:rPr>
        <w:t xml:space="preserve">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В рамках Программы, направленной на укрепление безопасности образовательных учреждений, принимаются меры по оснащению средствами пожарной сигнализации и обеспечению физической защиты учреждения культуры, администрации восстановлению нарушенных ограждений, обеспечению достаточной степени освещенности подходов к  учреждению культуры администрации</w:t>
      </w:r>
      <w:r>
        <w:rPr>
          <w:rFonts w:ascii="Arial" w:hAnsi="Arial" w:cs="Arial"/>
          <w:sz w:val="24"/>
          <w:szCs w:val="24"/>
        </w:rPr>
        <w:t>, общеобразовательных  учреждений</w:t>
      </w:r>
      <w:r w:rsidRPr="00C22919">
        <w:rPr>
          <w:rFonts w:ascii="Arial" w:hAnsi="Arial" w:cs="Arial"/>
          <w:sz w:val="24"/>
          <w:szCs w:val="24"/>
        </w:rPr>
        <w:t xml:space="preserve">  в темное время суток.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</w:t>
      </w:r>
      <w:proofErr w:type="spellStart"/>
      <w:r w:rsidRPr="00C22919">
        <w:rPr>
          <w:rFonts w:ascii="Arial" w:hAnsi="Arial" w:cs="Arial"/>
          <w:sz w:val="24"/>
          <w:szCs w:val="24"/>
        </w:rPr>
        <w:t>этнорелигиозными</w:t>
      </w:r>
      <w:proofErr w:type="spellEnd"/>
      <w:r w:rsidRPr="00C22919">
        <w:rPr>
          <w:rFonts w:ascii="Arial" w:hAnsi="Arial" w:cs="Arial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C22919">
        <w:rPr>
          <w:rFonts w:ascii="Arial" w:hAnsi="Arial" w:cs="Arial"/>
          <w:sz w:val="24"/>
          <w:szCs w:val="24"/>
        </w:rPr>
        <w:t>экстремистски</w:t>
      </w:r>
      <w:proofErr w:type="spellEnd"/>
      <w:r w:rsidRPr="00C22919">
        <w:rPr>
          <w:rFonts w:ascii="Arial" w:hAnsi="Arial" w:cs="Arial"/>
          <w:sz w:val="24"/>
          <w:szCs w:val="24"/>
        </w:rPr>
        <w:t xml:space="preserve"> настроенные радикальные политические и религиозные силы.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lastRenderedPageBreak/>
        <w:t xml:space="preserve">Одним из результатов данной работы стала устойчивая положительная динамика в профилактике и предотвращении преступлений, связанных с заведомо ложными сообщениями об актах терроризма.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поселении.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Реализация Программы призвана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муниципального образования «Хохорск».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В муниципальном образовании «Хохорск»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2919">
        <w:rPr>
          <w:rFonts w:ascii="Arial" w:hAnsi="Arial" w:cs="Arial"/>
          <w:b/>
          <w:sz w:val="24"/>
          <w:szCs w:val="24"/>
        </w:rPr>
        <w:t>2. Цели и задачи программы, сроки и этапы ее реализации</w:t>
      </w:r>
    </w:p>
    <w:p w:rsidR="00DE164E" w:rsidRPr="00C2291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Основными целями Программы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Pr="00C22919">
        <w:rPr>
          <w:rFonts w:ascii="Arial" w:hAnsi="Arial" w:cs="Arial"/>
          <w:sz w:val="24"/>
          <w:szCs w:val="24"/>
        </w:rPr>
        <w:t>антиэкстремистской</w:t>
      </w:r>
      <w:proofErr w:type="spellEnd"/>
      <w:r w:rsidRPr="00C22919">
        <w:rPr>
          <w:rFonts w:ascii="Arial" w:hAnsi="Arial" w:cs="Arial"/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2919">
        <w:rPr>
          <w:rFonts w:ascii="Arial" w:hAnsi="Arial" w:cs="Arial"/>
          <w:sz w:val="24"/>
          <w:szCs w:val="24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 «Хохорск</w:t>
      </w:r>
      <w:proofErr w:type="gramEnd"/>
      <w:r w:rsidRPr="00C22919">
        <w:rPr>
          <w:rFonts w:ascii="Arial" w:hAnsi="Arial" w:cs="Arial"/>
          <w:sz w:val="24"/>
          <w:szCs w:val="24"/>
        </w:rPr>
        <w:t xml:space="preserve">», направленной на предупреждение террористической и экстремистской деятельности, повышения бдительности.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муниципального образования «Хохорск»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Программа будет осуществлена в течение 201</w:t>
      </w:r>
      <w:r>
        <w:rPr>
          <w:rFonts w:ascii="Arial" w:hAnsi="Arial" w:cs="Arial"/>
          <w:sz w:val="24"/>
          <w:szCs w:val="24"/>
        </w:rPr>
        <w:t>8</w:t>
      </w:r>
      <w:r w:rsidRPr="00C22919">
        <w:rPr>
          <w:rFonts w:ascii="Arial" w:hAnsi="Arial" w:cs="Arial"/>
          <w:sz w:val="24"/>
          <w:szCs w:val="24"/>
        </w:rPr>
        <w:t xml:space="preserve"> - 20</w:t>
      </w:r>
      <w:r>
        <w:rPr>
          <w:rFonts w:ascii="Arial" w:hAnsi="Arial" w:cs="Arial"/>
          <w:sz w:val="24"/>
          <w:szCs w:val="24"/>
        </w:rPr>
        <w:t>20</w:t>
      </w:r>
      <w:r w:rsidRPr="00C22919">
        <w:rPr>
          <w:rFonts w:ascii="Arial" w:hAnsi="Arial" w:cs="Arial"/>
          <w:sz w:val="24"/>
          <w:szCs w:val="24"/>
        </w:rPr>
        <w:t xml:space="preserve"> годов в 3 этапа:</w:t>
      </w:r>
    </w:p>
    <w:p w:rsidR="00DE164E" w:rsidRPr="00C22919" w:rsidRDefault="00DE164E" w:rsidP="00DE164E">
      <w:pPr>
        <w:pStyle w:val="Default"/>
        <w:rPr>
          <w:rFonts w:ascii="Arial" w:hAnsi="Arial" w:cs="Arial"/>
        </w:rPr>
      </w:pPr>
    </w:p>
    <w:p w:rsidR="00DE164E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2919">
        <w:rPr>
          <w:rFonts w:ascii="Arial" w:hAnsi="Arial" w:cs="Arial"/>
          <w:b/>
          <w:sz w:val="24"/>
          <w:szCs w:val="24"/>
        </w:rPr>
        <w:t>3. Программные мероприятия</w:t>
      </w:r>
    </w:p>
    <w:p w:rsidR="00DE164E" w:rsidRPr="00C2291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Программа включает мероприятия по приоритетным направлениям в сфере профилактики терроризма и экстремизма: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информационно-пропагандистское противодействие терроризму и экстремизму;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организационно-технические мероприятия.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22919">
        <w:rPr>
          <w:rFonts w:ascii="Arial" w:hAnsi="Arial" w:cs="Arial"/>
          <w:b/>
          <w:sz w:val="24"/>
          <w:szCs w:val="24"/>
        </w:rPr>
        <w:lastRenderedPageBreak/>
        <w:t>а) Информационно-пропагандистское противодействие терроризму и экстремизму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- проведение «круглых столов»;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- информирование населения о профилактике терроризма и экстремизма через СМИ, старост населенных пунктов;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- проведение лекций и бесед, направленных на профилактику проявлений экстремизма, терроризма, преступлений против личности, общества, государства; </w:t>
      </w:r>
    </w:p>
    <w:p w:rsidR="00DE164E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22919">
        <w:rPr>
          <w:rFonts w:ascii="Arial" w:hAnsi="Arial" w:cs="Arial"/>
          <w:b/>
          <w:sz w:val="24"/>
          <w:szCs w:val="24"/>
        </w:rPr>
        <w:t>б). Организационно-технические мероприятия</w:t>
      </w:r>
    </w:p>
    <w:p w:rsidR="00DE164E" w:rsidRPr="00C22919" w:rsidRDefault="00DE164E" w:rsidP="00DE164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В целях реализации данного направления Программы запланировано проведение следующих мероприятий: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- 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возникновении;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- проводить обследование потенциально опасных объектов, объектов соцкультбыта, пустующих домов на территории сельского поселения.</w:t>
      </w:r>
    </w:p>
    <w:p w:rsidR="00DE164E" w:rsidRPr="00C22919" w:rsidRDefault="00DE164E" w:rsidP="00DE164E">
      <w:pPr>
        <w:pStyle w:val="Default"/>
        <w:jc w:val="center"/>
        <w:rPr>
          <w:rFonts w:ascii="Arial" w:hAnsi="Arial" w:cs="Arial"/>
          <w:b/>
        </w:rPr>
      </w:pPr>
    </w:p>
    <w:p w:rsidR="00DE164E" w:rsidRPr="00C2291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2919"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 w:rsidR="00DE164E" w:rsidRPr="00C2291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Финансирование программы предполагается осуществлять за счет бюджета муниципального образования «Хохорск».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2919">
        <w:rPr>
          <w:rFonts w:ascii="Arial" w:hAnsi="Arial" w:cs="Arial"/>
          <w:b/>
          <w:sz w:val="24"/>
          <w:szCs w:val="24"/>
        </w:rPr>
        <w:t xml:space="preserve">5. Организация управления реализацией Программы и </w:t>
      </w:r>
      <w:proofErr w:type="gramStart"/>
      <w:r w:rsidRPr="00C2291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C22919">
        <w:rPr>
          <w:rFonts w:ascii="Arial" w:hAnsi="Arial" w:cs="Arial"/>
          <w:b/>
          <w:sz w:val="24"/>
          <w:szCs w:val="24"/>
        </w:rPr>
        <w:t xml:space="preserve"> ходом ее выполнения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29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2919">
        <w:rPr>
          <w:rFonts w:ascii="Arial" w:hAnsi="Arial" w:cs="Arial"/>
          <w:sz w:val="24"/>
          <w:szCs w:val="24"/>
        </w:rPr>
        <w:t xml:space="preserve"> исполнением программных мероприятий осуществляется Администрацией муниципального образования «Хохорск».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 xml:space="preserve">Ответственными за выполнение мероприятий Программы в установленные сроки являются исполнители Программы. 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22919">
        <w:rPr>
          <w:rFonts w:ascii="Arial" w:hAnsi="Arial" w:cs="Arial"/>
          <w:b/>
          <w:sz w:val="24"/>
          <w:szCs w:val="24"/>
        </w:rPr>
        <w:t>6. Ожидаемые результаты реализации Программы</w:t>
      </w:r>
    </w:p>
    <w:p w:rsidR="00DE164E" w:rsidRPr="00C22919" w:rsidRDefault="00DE164E" w:rsidP="00DE164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2919">
        <w:rPr>
          <w:rFonts w:ascii="Arial" w:hAnsi="Arial" w:cs="Arial"/>
          <w:sz w:val="24"/>
          <w:szCs w:val="24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e"/>
        <w:tblW w:w="0" w:type="auto"/>
        <w:tblLayout w:type="fixed"/>
        <w:tblLook w:val="04A0"/>
      </w:tblPr>
      <w:tblGrid>
        <w:gridCol w:w="562"/>
        <w:gridCol w:w="3232"/>
        <w:gridCol w:w="2155"/>
        <w:gridCol w:w="1559"/>
        <w:gridCol w:w="255"/>
        <w:gridCol w:w="1582"/>
      </w:tblGrid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29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229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229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Объем финансирования (руб.)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7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E164E" w:rsidRPr="00C22919" w:rsidTr="008C54EC">
        <w:trPr>
          <w:trHeight w:val="358"/>
        </w:trPr>
        <w:tc>
          <w:tcPr>
            <w:tcW w:w="9345" w:type="dxa"/>
            <w:gridSpan w:val="6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19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C22919">
              <w:rPr>
                <w:rFonts w:ascii="Arial" w:hAnsi="Arial" w:cs="Arial"/>
                <w:b/>
                <w:sz w:val="24"/>
                <w:szCs w:val="24"/>
              </w:rPr>
              <w:t xml:space="preserve">. Информационно-пропагандистское противодействие терроризму и экстремизму 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Проведение «круглых столов»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Глава администрации, руководители учреждений</w:t>
            </w:r>
          </w:p>
        </w:tc>
        <w:tc>
          <w:tcPr>
            <w:tcW w:w="1814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8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Информирование населения о профилактике терроризма и экстремизма через СМИ, старост населенных пунктов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814" w:type="dxa"/>
            <w:gridSpan w:val="2"/>
          </w:tcPr>
          <w:p w:rsidR="00DE164E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919">
              <w:rPr>
                <w:rFonts w:ascii="Arial" w:hAnsi="Arial" w:cs="Arial"/>
                <w:sz w:val="24"/>
                <w:szCs w:val="24"/>
              </w:rPr>
              <w:t>Ежекварта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E164E" w:rsidRPr="00C2291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2919">
              <w:rPr>
                <w:rFonts w:ascii="Arial" w:hAnsi="Arial" w:cs="Arial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158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Проведение лекций и бесед на собраниях граждан, направле</w:t>
            </w:r>
            <w:r>
              <w:rPr>
                <w:rFonts w:ascii="Arial" w:hAnsi="Arial" w:cs="Arial"/>
                <w:sz w:val="24"/>
                <w:szCs w:val="24"/>
              </w:rPr>
              <w:t xml:space="preserve">нных на профилактику проявлений </w:t>
            </w:r>
            <w:r w:rsidRPr="00C22919">
              <w:rPr>
                <w:rFonts w:ascii="Arial" w:hAnsi="Arial" w:cs="Arial"/>
                <w:sz w:val="24"/>
                <w:szCs w:val="24"/>
              </w:rPr>
              <w:t>экстремизма, терроризма, преступлений против личности, общества, государства.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814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или по мере необходимости</w:t>
            </w:r>
          </w:p>
        </w:tc>
        <w:tc>
          <w:tcPr>
            <w:tcW w:w="158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Приобретение и распространение памяток, листовок среди населения, обеспечение наглядной агитацией учреждения с массовым  пребыванием людей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814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8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1500 рублей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Проведение рейдов по обеспечению правопорядка и профилактики терроризма в местах массового отдыха и на социально-значимых объектах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814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Постоянно в период проведения мероприятий</w:t>
            </w:r>
          </w:p>
        </w:tc>
        <w:tc>
          <w:tcPr>
            <w:tcW w:w="158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Наблюдение за парковкой транспорта возле зданий предприятий, учреждений и организаций.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Руководители, ответственные лица.</w:t>
            </w:r>
          </w:p>
        </w:tc>
        <w:tc>
          <w:tcPr>
            <w:tcW w:w="1814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158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DE164E" w:rsidRPr="00C22919" w:rsidTr="008C54EC">
        <w:tc>
          <w:tcPr>
            <w:tcW w:w="9345" w:type="dxa"/>
            <w:gridSpan w:val="6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29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II. </w:t>
            </w:r>
            <w:r w:rsidRPr="00C22919">
              <w:rPr>
                <w:rFonts w:ascii="Arial" w:hAnsi="Arial" w:cs="Arial"/>
                <w:b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 xml:space="preserve">Проведение учебных тренировок с персоналом учреждений культуры по вопросам предупреждения террористических актов и правилам поведения при их возникновении  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Специалист Администрации МО «Хохорск»</w:t>
            </w:r>
          </w:p>
        </w:tc>
        <w:tc>
          <w:tcPr>
            <w:tcW w:w="1559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837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DE164E" w:rsidRPr="00C22919" w:rsidTr="008C54EC">
        <w:tc>
          <w:tcPr>
            <w:tcW w:w="562" w:type="dxa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2155" w:type="dxa"/>
          </w:tcPr>
          <w:p w:rsidR="00DE164E" w:rsidRPr="00C22919" w:rsidRDefault="00DE164E" w:rsidP="008C54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Глава администрации, руководители учреждений, старосты населенных пунктов.</w:t>
            </w:r>
          </w:p>
        </w:tc>
        <w:tc>
          <w:tcPr>
            <w:tcW w:w="1559" w:type="dxa"/>
          </w:tcPr>
          <w:p w:rsidR="00DE164E" w:rsidRPr="00C22919" w:rsidRDefault="00DE164E" w:rsidP="008C54EC">
            <w:pPr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Раз в квартал</w:t>
            </w:r>
          </w:p>
        </w:tc>
        <w:tc>
          <w:tcPr>
            <w:tcW w:w="1837" w:type="dxa"/>
            <w:gridSpan w:val="2"/>
          </w:tcPr>
          <w:p w:rsidR="00DE164E" w:rsidRPr="00C22919" w:rsidRDefault="00DE164E" w:rsidP="008C5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919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</w:tbl>
    <w:p w:rsidR="00DE164E" w:rsidRPr="00C22919" w:rsidRDefault="00DE164E" w:rsidP="00DE16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164E" w:rsidRPr="00C22919" w:rsidRDefault="00DE164E" w:rsidP="00DE164E">
      <w:pPr>
        <w:shd w:val="clear" w:color="auto" w:fill="FFFFFF"/>
        <w:spacing w:before="100" w:beforeAutospacing="1" w:after="0" w:line="274" w:lineRule="atLeast"/>
        <w:ind w:left="14"/>
        <w:rPr>
          <w:rFonts w:ascii="Arial" w:eastAsia="Times New Roman" w:hAnsi="Arial" w:cs="Arial"/>
          <w:color w:val="000000"/>
          <w:sz w:val="24"/>
          <w:szCs w:val="24"/>
        </w:rPr>
      </w:pPr>
    </w:p>
    <w:p w:rsidR="00DE164E" w:rsidRPr="00C22919" w:rsidRDefault="00DE164E" w:rsidP="00DE164E">
      <w:pPr>
        <w:spacing w:after="0"/>
        <w:rPr>
          <w:rFonts w:ascii="Arial" w:hAnsi="Arial" w:cs="Arial"/>
          <w:sz w:val="24"/>
          <w:szCs w:val="24"/>
        </w:rPr>
      </w:pPr>
    </w:p>
    <w:p w:rsidR="00466738" w:rsidRDefault="00466738"/>
    <w:sectPr w:rsidR="00466738" w:rsidSect="00677020">
      <w:pgSz w:w="11906" w:h="16840"/>
      <w:pgMar w:top="743" w:right="851" w:bottom="788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0A5"/>
    <w:multiLevelType w:val="hybridMultilevel"/>
    <w:tmpl w:val="023E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CC6"/>
    <w:multiLevelType w:val="multilevel"/>
    <w:tmpl w:val="88C6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A4AB9"/>
    <w:multiLevelType w:val="hybridMultilevel"/>
    <w:tmpl w:val="7F3E03EE"/>
    <w:lvl w:ilvl="0" w:tplc="307088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10F623C"/>
    <w:multiLevelType w:val="multilevel"/>
    <w:tmpl w:val="AD8C5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B7D19"/>
    <w:multiLevelType w:val="hybridMultilevel"/>
    <w:tmpl w:val="EE7EE67A"/>
    <w:lvl w:ilvl="0" w:tplc="A662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30B6"/>
    <w:multiLevelType w:val="multilevel"/>
    <w:tmpl w:val="CD782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E2370"/>
    <w:multiLevelType w:val="hybridMultilevel"/>
    <w:tmpl w:val="E17CD980"/>
    <w:lvl w:ilvl="0" w:tplc="1B2A8AB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A92FB2"/>
    <w:multiLevelType w:val="multilevel"/>
    <w:tmpl w:val="D8B6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F1427"/>
    <w:multiLevelType w:val="hybridMultilevel"/>
    <w:tmpl w:val="A0684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F77C79"/>
    <w:multiLevelType w:val="multilevel"/>
    <w:tmpl w:val="73C0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810347B"/>
    <w:multiLevelType w:val="multilevel"/>
    <w:tmpl w:val="2B7C8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D0266"/>
    <w:multiLevelType w:val="singleLevel"/>
    <w:tmpl w:val="454CE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66977D13"/>
    <w:multiLevelType w:val="hybridMultilevel"/>
    <w:tmpl w:val="0A966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37A2D"/>
    <w:multiLevelType w:val="hybridMultilevel"/>
    <w:tmpl w:val="8208D6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F42C6C"/>
    <w:multiLevelType w:val="hybridMultilevel"/>
    <w:tmpl w:val="B786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00166"/>
    <w:multiLevelType w:val="hybridMultilevel"/>
    <w:tmpl w:val="4C0CC42A"/>
    <w:lvl w:ilvl="0" w:tplc="994EC1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6"/>
  </w:num>
  <w:num w:numId="3">
    <w:abstractNumId w:val="11"/>
    <w:lvlOverride w:ilvl="0">
      <w:startOverride w:val="1"/>
    </w:lvlOverride>
  </w:num>
  <w:num w:numId="4">
    <w:abstractNumId w:val="14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DE164E"/>
    <w:rsid w:val="00466738"/>
    <w:rsid w:val="00DE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16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DE164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2"/>
    </w:pPr>
    <w:rPr>
      <w:rFonts w:ascii="Arial" w:eastAsia="Times New Roman" w:hAnsi="Arial" w:cs="Times New Roman"/>
      <w:b w:val="0"/>
      <w:bCs w:val="0"/>
      <w:color w:val="auto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1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64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E1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E164E"/>
    <w:rPr>
      <w:rFonts w:ascii="Arial" w:eastAsia="Times New Roman" w:hAnsi="Arial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E1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99"/>
    <w:qFormat/>
    <w:rsid w:val="00DE164E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DE164E"/>
    <w:pPr>
      <w:spacing w:after="120"/>
    </w:pPr>
  </w:style>
  <w:style w:type="character" w:customStyle="1" w:styleId="a5">
    <w:name w:val="Основной текст Знак"/>
    <w:basedOn w:val="a0"/>
    <w:link w:val="a4"/>
    <w:rsid w:val="00DE164E"/>
  </w:style>
  <w:style w:type="paragraph" w:customStyle="1" w:styleId="ConsPlusTitle">
    <w:name w:val="ConsPlusTitle"/>
    <w:uiPriority w:val="99"/>
    <w:rsid w:val="00DE1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E164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E164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164E"/>
    <w:rPr>
      <w:vertAlign w:val="superscript"/>
    </w:rPr>
  </w:style>
  <w:style w:type="character" w:styleId="a9">
    <w:name w:val="Strong"/>
    <w:basedOn w:val="a0"/>
    <w:uiPriority w:val="22"/>
    <w:qFormat/>
    <w:rsid w:val="00DE164E"/>
    <w:rPr>
      <w:b/>
      <w:bCs/>
    </w:rPr>
  </w:style>
  <w:style w:type="character" w:customStyle="1" w:styleId="21">
    <w:name w:val="Основной текст (2)_"/>
    <w:link w:val="22"/>
    <w:uiPriority w:val="99"/>
    <w:locked/>
    <w:rsid w:val="00DE164E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164E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uiPriority w:val="99"/>
    <w:rsid w:val="00DE1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Hyperlink"/>
    <w:rsid w:val="00DE164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164E"/>
  </w:style>
  <w:style w:type="character" w:styleId="ac">
    <w:name w:val="FollowedHyperlink"/>
    <w:basedOn w:val="a0"/>
    <w:uiPriority w:val="99"/>
    <w:semiHidden/>
    <w:unhideWhenUsed/>
    <w:rsid w:val="00DE164E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DE164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E164E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DE164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164E"/>
    <w:rPr>
      <w:rFonts w:eastAsiaTheme="minorHAnsi"/>
      <w:lang w:eastAsia="en-US"/>
    </w:rPr>
  </w:style>
  <w:style w:type="paragraph" w:styleId="af1">
    <w:name w:val="Body Text Indent"/>
    <w:basedOn w:val="a"/>
    <w:link w:val="af2"/>
    <w:semiHidden/>
    <w:unhideWhenUsed/>
    <w:rsid w:val="00DE164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DE164E"/>
  </w:style>
  <w:style w:type="paragraph" w:styleId="31">
    <w:name w:val="Body Text 3"/>
    <w:basedOn w:val="a"/>
    <w:link w:val="32"/>
    <w:uiPriority w:val="99"/>
    <w:semiHidden/>
    <w:unhideWhenUsed/>
    <w:rsid w:val="00DE16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E164E"/>
    <w:rPr>
      <w:sz w:val="16"/>
      <w:szCs w:val="16"/>
    </w:rPr>
  </w:style>
  <w:style w:type="paragraph" w:styleId="23">
    <w:name w:val="Body Text Indent 2"/>
    <w:basedOn w:val="a"/>
    <w:link w:val="24"/>
    <w:unhideWhenUsed/>
    <w:rsid w:val="00DE16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164E"/>
  </w:style>
  <w:style w:type="paragraph" w:styleId="af3">
    <w:name w:val="No Spacing"/>
    <w:link w:val="af4"/>
    <w:uiPriority w:val="1"/>
    <w:qFormat/>
    <w:rsid w:val="00DE164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3">
    <w:name w:val="FR3"/>
    <w:rsid w:val="00DE164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E164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DE164E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E164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E164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DE16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DE164E"/>
    <w:pPr>
      <w:framePr w:w="5447" w:h="1465" w:hSpace="141" w:wrap="around" w:vAnchor="text" w:hAnchor="page" w:x="5760" w:y="41"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26">
    <w:name w:val="Основной текст 2 Знак"/>
    <w:basedOn w:val="a0"/>
    <w:link w:val="25"/>
    <w:rsid w:val="00DE164E"/>
    <w:rPr>
      <w:rFonts w:ascii="Times New Roman" w:eastAsia="Times New Roman" w:hAnsi="Times New Roman" w:cs="Times New Roman"/>
      <w:i/>
      <w:sz w:val="28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E164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164E"/>
    <w:rPr>
      <w:rFonts w:ascii="Tahoma" w:eastAsia="Times New Roman" w:hAnsi="Tahoma" w:cs="Tahoma"/>
      <w:sz w:val="16"/>
      <w:szCs w:val="16"/>
    </w:rPr>
  </w:style>
  <w:style w:type="character" w:customStyle="1" w:styleId="af8">
    <w:name w:val="Цветовое выделение"/>
    <w:uiPriority w:val="99"/>
    <w:rsid w:val="00DE164E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rsid w:val="00DE164E"/>
    <w:rPr>
      <w:b/>
      <w:bCs/>
      <w:color w:val="106BBE"/>
      <w:sz w:val="26"/>
      <w:szCs w:val="26"/>
    </w:rPr>
  </w:style>
  <w:style w:type="paragraph" w:customStyle="1" w:styleId="afa">
    <w:name w:val="Прижатый влево"/>
    <w:basedOn w:val="a"/>
    <w:next w:val="a"/>
    <w:rsid w:val="00DE1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Нормальный (таблица)"/>
    <w:basedOn w:val="a"/>
    <w:next w:val="a"/>
    <w:rsid w:val="00DE1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rsid w:val="00DE16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semiHidden/>
    <w:unhideWhenUsed/>
    <w:rsid w:val="00DE164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164E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Обычный1"/>
    <w:rsid w:val="00DE16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fd">
    <w:name w:val="Основной текст + Полужирный"/>
    <w:aliases w:val="Курсив"/>
    <w:basedOn w:val="a0"/>
    <w:rsid w:val="00DE164E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Style3">
    <w:name w:val="Style3"/>
    <w:basedOn w:val="a"/>
    <w:uiPriority w:val="99"/>
    <w:rsid w:val="00DE1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E1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5">
    <w:name w:val="Font Style25"/>
    <w:basedOn w:val="a0"/>
    <w:uiPriority w:val="99"/>
    <w:rsid w:val="00DE164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DE164E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DE164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E1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E164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E1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D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D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E164E"/>
  </w:style>
  <w:style w:type="character" w:customStyle="1" w:styleId="s2">
    <w:name w:val="s2"/>
    <w:basedOn w:val="a0"/>
    <w:rsid w:val="00DE164E"/>
  </w:style>
  <w:style w:type="paragraph" w:customStyle="1" w:styleId="ConsPlusNonformat">
    <w:name w:val="ConsPlusNonformat"/>
    <w:uiPriority w:val="99"/>
    <w:rsid w:val="00DE16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ighlighthighlightactive">
    <w:name w:val="highlight highlight_active"/>
    <w:basedOn w:val="a0"/>
    <w:rsid w:val="00DE164E"/>
  </w:style>
  <w:style w:type="character" w:customStyle="1" w:styleId="apple-style-span">
    <w:name w:val="apple-style-span"/>
    <w:basedOn w:val="a0"/>
    <w:rsid w:val="00DE164E"/>
  </w:style>
  <w:style w:type="paragraph" w:customStyle="1" w:styleId="pc">
    <w:name w:val="pc"/>
    <w:basedOn w:val="a"/>
    <w:rsid w:val="00D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D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E164E"/>
  </w:style>
  <w:style w:type="character" w:customStyle="1" w:styleId="ConsPlusNormal0">
    <w:name w:val="ConsPlusNormal Знак"/>
    <w:link w:val="ConsPlusNormal"/>
    <w:uiPriority w:val="99"/>
    <w:locked/>
    <w:rsid w:val="00DE164E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uiPriority w:val="99"/>
    <w:rsid w:val="00DE16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DE164E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Default">
    <w:name w:val="Default"/>
    <w:rsid w:val="00DE16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DE164E"/>
    <w:rPr>
      <w:rFonts w:ascii="Calibri" w:eastAsia="Times New Roman" w:hAnsi="Calibri" w:cs="Times New Roman"/>
    </w:rPr>
  </w:style>
  <w:style w:type="table" w:styleId="afe">
    <w:name w:val="Table Grid"/>
    <w:basedOn w:val="a1"/>
    <w:uiPriority w:val="39"/>
    <w:rsid w:val="00DE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E164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Основной текст_"/>
    <w:link w:val="4"/>
    <w:rsid w:val="00DE16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link w:val="14"/>
    <w:rsid w:val="00DE16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DE16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7">
    <w:name w:val="Заголовок №3_"/>
    <w:link w:val="38"/>
    <w:rsid w:val="00DE16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rsid w:val="00DE1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paragraph" w:customStyle="1" w:styleId="4">
    <w:name w:val="Основной текст4"/>
    <w:basedOn w:val="a"/>
    <w:link w:val="aff"/>
    <w:rsid w:val="00DE164E"/>
    <w:pPr>
      <w:widowControl w:val="0"/>
      <w:shd w:val="clear" w:color="auto" w:fill="FFFFFF"/>
      <w:spacing w:before="300" w:after="600" w:line="0" w:lineRule="atLeast"/>
      <w:ind w:hanging="2480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DE164E"/>
    <w:pPr>
      <w:widowControl w:val="0"/>
      <w:shd w:val="clear" w:color="auto" w:fill="FFFFFF"/>
      <w:spacing w:before="60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DE164E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8">
    <w:name w:val="Заголовок №3"/>
    <w:basedOn w:val="a"/>
    <w:link w:val="37"/>
    <w:rsid w:val="00DE164E"/>
    <w:pPr>
      <w:widowControl w:val="0"/>
      <w:shd w:val="clear" w:color="auto" w:fill="FFFFFF"/>
      <w:spacing w:before="240" w:after="300" w:line="0" w:lineRule="atLeast"/>
      <w:ind w:hanging="3820"/>
      <w:jc w:val="both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81CA8A78559DDECD2078E7B892918F23902B87EC398ED03786C9EED75A3F3A44E18C055064C8E9D3T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9196</Words>
  <Characters>52420</Characters>
  <Application>Microsoft Office Word</Application>
  <DocSecurity>0</DocSecurity>
  <Lines>436</Lines>
  <Paragraphs>122</Paragraphs>
  <ScaleCrop>false</ScaleCrop>
  <Company>Microsoft</Company>
  <LinksUpToDate>false</LinksUpToDate>
  <CharactersWithSpaces>61494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2017-11-21T08:19:00Z</dcterms:created>
  <dcterms:modified xsi:type="dcterms:W3CDTF">2017-11-21T08:21:00Z</dcterms:modified>
</cp:coreProperties>
</file>